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49" w:rsidRPr="00125757" w:rsidRDefault="004348FE" w:rsidP="00C54A11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Опыт реализации инновационного</w:t>
      </w:r>
      <w:r w:rsidR="002B6A49" w:rsidRPr="00125757"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>а</w:t>
      </w:r>
    </w:p>
    <w:p w:rsidR="002B6A49" w:rsidRDefault="006A47EE" w:rsidP="00C54A11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B6A49" w:rsidRPr="00125757">
        <w:rPr>
          <w:b/>
          <w:bCs/>
          <w:sz w:val="28"/>
          <w:szCs w:val="28"/>
        </w:rPr>
        <w:t>Академия для гениальных</w:t>
      </w:r>
      <w:r w:rsidR="004348FE">
        <w:rPr>
          <w:b/>
          <w:bCs/>
          <w:sz w:val="28"/>
          <w:szCs w:val="28"/>
        </w:rPr>
        <w:t xml:space="preserve"> малышей и умных родителей» - </w:t>
      </w:r>
      <w:r w:rsidR="002B6A49" w:rsidRPr="00125757">
        <w:rPr>
          <w:b/>
          <w:bCs/>
          <w:sz w:val="28"/>
          <w:szCs w:val="28"/>
        </w:rPr>
        <w:t>создание  открытог</w:t>
      </w:r>
      <w:r>
        <w:rPr>
          <w:b/>
          <w:bCs/>
          <w:sz w:val="28"/>
          <w:szCs w:val="28"/>
        </w:rPr>
        <w:t>о образовательного пространства</w:t>
      </w:r>
    </w:p>
    <w:p w:rsidR="00A73B5E" w:rsidRPr="00125757" w:rsidRDefault="00A73B5E" w:rsidP="00C54A11">
      <w:pPr>
        <w:spacing w:line="276" w:lineRule="auto"/>
        <w:ind w:right="-1"/>
        <w:jc w:val="center"/>
        <w:rPr>
          <w:b/>
          <w:bCs/>
          <w:sz w:val="28"/>
          <w:szCs w:val="28"/>
        </w:rPr>
      </w:pPr>
    </w:p>
    <w:p w:rsidR="00125757" w:rsidRPr="00125757" w:rsidRDefault="00125757" w:rsidP="00C54A11">
      <w:pPr>
        <w:pStyle w:val="a5"/>
        <w:shd w:val="clear" w:color="auto" w:fill="FFFFFF"/>
        <w:spacing w:after="240"/>
        <w:ind w:left="0" w:right="-1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125757">
        <w:rPr>
          <w:rFonts w:ascii="Times New Roman" w:hAnsi="Times New Roman"/>
          <w:i/>
          <w:sz w:val="28"/>
          <w:szCs w:val="28"/>
        </w:rPr>
        <w:t>Манохина</w:t>
      </w:r>
      <w:proofErr w:type="spellEnd"/>
      <w:r w:rsidRPr="00125757">
        <w:rPr>
          <w:rFonts w:ascii="Times New Roman" w:hAnsi="Times New Roman"/>
          <w:i/>
          <w:sz w:val="28"/>
          <w:szCs w:val="28"/>
        </w:rPr>
        <w:t xml:space="preserve"> Елена Валентиновна,</w:t>
      </w:r>
    </w:p>
    <w:p w:rsidR="002B6A49" w:rsidRDefault="00125757" w:rsidP="00C54A11">
      <w:pPr>
        <w:pStyle w:val="a5"/>
        <w:shd w:val="clear" w:color="auto" w:fill="FFFFFF"/>
        <w:spacing w:after="240"/>
        <w:ind w:left="0" w:right="-1"/>
        <w:jc w:val="right"/>
        <w:rPr>
          <w:rFonts w:ascii="Times New Roman" w:hAnsi="Times New Roman"/>
          <w:i/>
          <w:sz w:val="28"/>
          <w:szCs w:val="28"/>
        </w:rPr>
      </w:pPr>
      <w:r w:rsidRPr="00125757">
        <w:rPr>
          <w:rFonts w:ascii="Times New Roman" w:hAnsi="Times New Roman"/>
          <w:i/>
          <w:sz w:val="28"/>
          <w:szCs w:val="28"/>
        </w:rPr>
        <w:t>заведующая МБДОУ№131</w:t>
      </w:r>
      <w:r w:rsidR="00A73B5E">
        <w:rPr>
          <w:rFonts w:ascii="Times New Roman" w:hAnsi="Times New Roman"/>
          <w:i/>
          <w:sz w:val="28"/>
          <w:szCs w:val="28"/>
        </w:rPr>
        <w:t>,г. Мурманск</w:t>
      </w:r>
    </w:p>
    <w:p w:rsidR="00A73B5E" w:rsidRPr="00125757" w:rsidRDefault="00A73B5E" w:rsidP="00C54A11">
      <w:pPr>
        <w:pStyle w:val="a5"/>
        <w:shd w:val="clear" w:color="auto" w:fill="FFFFFF"/>
        <w:spacing w:after="240"/>
        <w:ind w:left="0" w:right="-1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F02797" w:rsidRPr="00125757" w:rsidRDefault="00C54A11" w:rsidP="00C54A11">
      <w:pPr>
        <w:pStyle w:val="a5"/>
        <w:shd w:val="clear" w:color="auto" w:fill="FFFFFF"/>
        <w:spacing w:after="24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47EE">
        <w:rPr>
          <w:rFonts w:ascii="Times New Roman" w:hAnsi="Times New Roman"/>
          <w:sz w:val="28"/>
          <w:szCs w:val="28"/>
        </w:rPr>
        <w:t xml:space="preserve">        </w:t>
      </w:r>
      <w:r w:rsidR="00F02797" w:rsidRPr="00125757">
        <w:rPr>
          <w:rFonts w:ascii="Times New Roman" w:hAnsi="Times New Roman"/>
          <w:sz w:val="28"/>
          <w:szCs w:val="28"/>
        </w:rPr>
        <w:t>Ранний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В этот период складываются такие ключевые качества как познавательная активность, доверие к миру, уверенность в себе, доброжелательное отношение к людям, творческие возможности, общая жизненная активность и многое другое. Однако</w:t>
      </w:r>
      <w:proofErr w:type="gramStart"/>
      <w:r w:rsidR="006A47EE">
        <w:rPr>
          <w:rFonts w:ascii="Times New Roman" w:hAnsi="Times New Roman"/>
          <w:sz w:val="28"/>
          <w:szCs w:val="28"/>
        </w:rPr>
        <w:t>,</w:t>
      </w:r>
      <w:proofErr w:type="gramEnd"/>
      <w:r w:rsidR="00F02797" w:rsidRPr="00125757">
        <w:rPr>
          <w:rFonts w:ascii="Times New Roman" w:hAnsi="Times New Roman"/>
          <w:sz w:val="28"/>
          <w:szCs w:val="28"/>
        </w:rPr>
        <w:t xml:space="preserve"> эти качества и способн</w:t>
      </w:r>
      <w:r w:rsidR="006A47EE">
        <w:rPr>
          <w:rFonts w:ascii="Times New Roman" w:hAnsi="Times New Roman"/>
          <w:sz w:val="28"/>
          <w:szCs w:val="28"/>
        </w:rPr>
        <w:t>ости не возникают автоматически</w:t>
      </w:r>
      <w:r w:rsidR="00F02797" w:rsidRPr="00125757">
        <w:rPr>
          <w:rFonts w:ascii="Times New Roman" w:hAnsi="Times New Roman"/>
          <w:sz w:val="28"/>
          <w:szCs w:val="28"/>
        </w:rPr>
        <w:t xml:space="preserve"> как результат физиологического созревания. Их становление требует адекватных воздействий со стороны взрослых, определённых форм общения и совместной деятельности с ребёнком. Истоки многих </w:t>
      </w:r>
      <w:r w:rsidR="006A47EE">
        <w:rPr>
          <w:rFonts w:ascii="Times New Roman" w:hAnsi="Times New Roman"/>
          <w:sz w:val="28"/>
          <w:szCs w:val="28"/>
        </w:rPr>
        <w:t xml:space="preserve">детских </w:t>
      </w:r>
      <w:r w:rsidR="00F02797" w:rsidRPr="00125757">
        <w:rPr>
          <w:rFonts w:ascii="Times New Roman" w:hAnsi="Times New Roman"/>
          <w:sz w:val="28"/>
          <w:szCs w:val="28"/>
        </w:rPr>
        <w:t>проблем, с которыми сталкиваются родители</w:t>
      </w:r>
      <w:r w:rsidR="006A47EE">
        <w:rPr>
          <w:rFonts w:ascii="Times New Roman" w:hAnsi="Times New Roman"/>
          <w:sz w:val="28"/>
          <w:szCs w:val="28"/>
        </w:rPr>
        <w:t>,</w:t>
      </w:r>
      <w:r w:rsidR="00F02797" w:rsidRPr="00125757">
        <w:rPr>
          <w:rFonts w:ascii="Times New Roman" w:hAnsi="Times New Roman"/>
          <w:sz w:val="28"/>
          <w:szCs w:val="28"/>
        </w:rPr>
        <w:t xml:space="preserve"> (сниженная познавательная активность, нарушения в общении, замкнутость и повышенная застенчивость, или напротив, агрессивность и </w:t>
      </w:r>
      <w:proofErr w:type="spellStart"/>
      <w:r w:rsidR="00F02797" w:rsidRPr="00125757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="00F02797" w:rsidRPr="00125757">
        <w:rPr>
          <w:rFonts w:ascii="Times New Roman" w:hAnsi="Times New Roman"/>
          <w:sz w:val="28"/>
          <w:szCs w:val="28"/>
        </w:rPr>
        <w:t xml:space="preserve"> детей и пр.) лежат именно в раннем детстве. Коррекция и компенсация этих деформаций в дошкольном и школьном возрасте представляет существенные трудности и требует значительно больших усилий и затрат, чем их предотвращение.</w:t>
      </w:r>
    </w:p>
    <w:p w:rsidR="00F02797" w:rsidRPr="00125757" w:rsidRDefault="006A47EE" w:rsidP="00C54A11">
      <w:pPr>
        <w:pStyle w:val="a5"/>
        <w:shd w:val="clear" w:color="auto" w:fill="FFFFFF"/>
        <w:spacing w:after="24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Семья и дошкольные образовательные организации</w:t>
      </w:r>
      <w:r w:rsidR="00F02797" w:rsidRPr="00125757">
        <w:rPr>
          <w:rFonts w:ascii="Times New Roman" w:hAnsi="Times New Roman"/>
          <w:sz w:val="28"/>
          <w:szCs w:val="28"/>
        </w:rPr>
        <w:t xml:space="preserve"> – два важных института социализации ребенка. Взаимодействие  этих социальных институтов обеспечат успешную социализацию ребенка и его всестороннее  развитие. С целью обеспечения прав родителей, воспитывающих детей  раннего и дошкольного возраста, не </w:t>
      </w:r>
      <w:r>
        <w:rPr>
          <w:rFonts w:ascii="Times New Roman" w:hAnsi="Times New Roman"/>
          <w:sz w:val="28"/>
          <w:szCs w:val="28"/>
        </w:rPr>
        <w:t>посещающих дошкольные образовательные организации</w:t>
      </w:r>
      <w:r w:rsidR="00F02797" w:rsidRPr="00125757">
        <w:rPr>
          <w:rFonts w:ascii="Times New Roman" w:hAnsi="Times New Roman"/>
          <w:sz w:val="28"/>
          <w:szCs w:val="28"/>
        </w:rPr>
        <w:t>, на получение методической, психолого-педагогической, диагностической и консультативной помощи  и обеспечение преемственности семейного и общественно</w:t>
      </w:r>
      <w:r>
        <w:rPr>
          <w:rFonts w:ascii="Times New Roman" w:hAnsi="Times New Roman"/>
          <w:sz w:val="28"/>
          <w:szCs w:val="28"/>
        </w:rPr>
        <w:t>го воспитания в  ДОУ№ 131 г. Мурманска создан К</w:t>
      </w:r>
      <w:r w:rsidR="00F02797" w:rsidRPr="00125757">
        <w:rPr>
          <w:rFonts w:ascii="Times New Roman" w:hAnsi="Times New Roman"/>
          <w:sz w:val="28"/>
          <w:szCs w:val="28"/>
        </w:rPr>
        <w:t>онсультационный центр.</w:t>
      </w:r>
      <w:r w:rsidR="00F02797" w:rsidRPr="0012575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F02797" w:rsidRPr="00125757">
        <w:rPr>
          <w:rFonts w:ascii="Times New Roman" w:hAnsi="Times New Roman"/>
          <w:sz w:val="28"/>
          <w:szCs w:val="28"/>
        </w:rPr>
        <w:t>При изучении психолого</w:t>
      </w:r>
      <w:r>
        <w:rPr>
          <w:rFonts w:ascii="Times New Roman" w:hAnsi="Times New Roman"/>
          <w:sz w:val="28"/>
          <w:szCs w:val="28"/>
        </w:rPr>
        <w:t xml:space="preserve">-педагогической литературы </w:t>
      </w:r>
      <w:r w:rsidR="00F02797" w:rsidRPr="00125757">
        <w:rPr>
          <w:rFonts w:ascii="Times New Roman" w:hAnsi="Times New Roman"/>
          <w:sz w:val="28"/>
          <w:szCs w:val="28"/>
        </w:rPr>
        <w:t xml:space="preserve">было выявлено противоречие между необходимостью квалифицированной психолого-педагогической поддержки семей, имеющих детей </w:t>
      </w:r>
      <w:proofErr w:type="spellStart"/>
      <w:r w:rsidR="00F02797" w:rsidRPr="00125757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="00F02797" w:rsidRPr="00125757">
        <w:rPr>
          <w:rFonts w:ascii="Times New Roman" w:hAnsi="Times New Roman"/>
          <w:sz w:val="28"/>
          <w:szCs w:val="28"/>
        </w:rPr>
        <w:t xml:space="preserve"> возраста и не </w:t>
      </w:r>
      <w:r>
        <w:rPr>
          <w:rFonts w:ascii="Times New Roman" w:hAnsi="Times New Roman"/>
          <w:sz w:val="28"/>
          <w:szCs w:val="28"/>
        </w:rPr>
        <w:t>посещающих ДОУ</w:t>
      </w:r>
      <w:r w:rsidR="00F02797" w:rsidRPr="00125757">
        <w:rPr>
          <w:rFonts w:ascii="Times New Roman" w:hAnsi="Times New Roman"/>
          <w:sz w:val="28"/>
          <w:szCs w:val="28"/>
        </w:rPr>
        <w:t>, и узким спектром методических пособий, образовательных программ, обеспечивающих образовательную работу консультационных центров</w:t>
      </w:r>
      <w:r w:rsidR="002B6A49" w:rsidRPr="00125757">
        <w:rPr>
          <w:rFonts w:ascii="Times New Roman" w:hAnsi="Times New Roman"/>
          <w:sz w:val="28"/>
          <w:szCs w:val="28"/>
        </w:rPr>
        <w:t>.</w:t>
      </w:r>
      <w:r w:rsidR="00F02797" w:rsidRPr="00125757">
        <w:rPr>
          <w:rFonts w:ascii="Times New Roman" w:hAnsi="Times New Roman"/>
          <w:sz w:val="28"/>
          <w:szCs w:val="28"/>
        </w:rPr>
        <w:t xml:space="preserve"> </w:t>
      </w:r>
    </w:p>
    <w:p w:rsidR="00F02797" w:rsidRPr="00125757" w:rsidRDefault="00C54A11" w:rsidP="00C54A11">
      <w:pPr>
        <w:pStyle w:val="a5"/>
        <w:shd w:val="clear" w:color="auto" w:fill="FFFFFF"/>
        <w:spacing w:after="24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02797" w:rsidRPr="00125757">
        <w:rPr>
          <w:rFonts w:ascii="Times New Roman" w:hAnsi="Times New Roman"/>
          <w:sz w:val="28"/>
          <w:szCs w:val="28"/>
        </w:rPr>
        <w:t xml:space="preserve">Анкетирование родителей показало низкий уровень родительской </w:t>
      </w:r>
      <w:r w:rsidR="006A47EE">
        <w:rPr>
          <w:rFonts w:ascii="Times New Roman" w:hAnsi="Times New Roman"/>
          <w:sz w:val="28"/>
          <w:szCs w:val="28"/>
        </w:rPr>
        <w:t xml:space="preserve">педагогической </w:t>
      </w:r>
      <w:r w:rsidR="00F02797" w:rsidRPr="00125757">
        <w:rPr>
          <w:rFonts w:ascii="Times New Roman" w:hAnsi="Times New Roman"/>
          <w:sz w:val="28"/>
          <w:szCs w:val="28"/>
        </w:rPr>
        <w:t xml:space="preserve">компетенции. Особую актуальность </w:t>
      </w:r>
      <w:r w:rsidR="006A47EE">
        <w:rPr>
          <w:rFonts w:ascii="Times New Roman" w:hAnsi="Times New Roman"/>
          <w:sz w:val="28"/>
          <w:szCs w:val="28"/>
        </w:rPr>
        <w:t xml:space="preserve">педагогическая </w:t>
      </w:r>
      <w:r w:rsidR="00F02797" w:rsidRPr="00125757">
        <w:rPr>
          <w:rFonts w:ascii="Times New Roman" w:hAnsi="Times New Roman"/>
          <w:sz w:val="28"/>
          <w:szCs w:val="28"/>
        </w:rPr>
        <w:lastRenderedPageBreak/>
        <w:t xml:space="preserve">компетентность родителей приобретает в воспитании детей раннего возраста, который признается психологами и педагогами наиболее </w:t>
      </w:r>
      <w:proofErr w:type="spellStart"/>
      <w:r w:rsidR="00F02797" w:rsidRPr="00125757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="00F02797" w:rsidRPr="00125757">
        <w:rPr>
          <w:rFonts w:ascii="Times New Roman" w:hAnsi="Times New Roman"/>
          <w:sz w:val="28"/>
          <w:szCs w:val="28"/>
        </w:rPr>
        <w:t xml:space="preserve"> в формировании личности ребенка (Л Н </w:t>
      </w:r>
      <w:proofErr w:type="spellStart"/>
      <w:r w:rsidR="00F02797" w:rsidRPr="00125757">
        <w:rPr>
          <w:rFonts w:ascii="Times New Roman" w:hAnsi="Times New Roman"/>
          <w:sz w:val="28"/>
          <w:szCs w:val="28"/>
        </w:rPr>
        <w:t>Галигузова</w:t>
      </w:r>
      <w:proofErr w:type="spellEnd"/>
      <w:r w:rsidR="00F02797" w:rsidRPr="00125757">
        <w:rPr>
          <w:rFonts w:ascii="Times New Roman" w:hAnsi="Times New Roman"/>
          <w:sz w:val="28"/>
          <w:szCs w:val="28"/>
        </w:rPr>
        <w:t xml:space="preserve">, Л Г Голубева, А </w:t>
      </w:r>
      <w:proofErr w:type="spellStart"/>
      <w:proofErr w:type="gramStart"/>
      <w:r w:rsidR="00F02797" w:rsidRPr="00125757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F02797" w:rsidRPr="00125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2797" w:rsidRPr="00125757">
        <w:rPr>
          <w:rFonts w:ascii="Times New Roman" w:hAnsi="Times New Roman"/>
          <w:sz w:val="28"/>
          <w:szCs w:val="28"/>
        </w:rPr>
        <w:t>Люблинская</w:t>
      </w:r>
      <w:proofErr w:type="spellEnd"/>
      <w:r w:rsidR="00F02797" w:rsidRPr="00125757">
        <w:rPr>
          <w:rFonts w:ascii="Times New Roman" w:hAnsi="Times New Roman"/>
          <w:sz w:val="28"/>
          <w:szCs w:val="28"/>
        </w:rPr>
        <w:t>, Е К Лютова, В С Мухина, Л Ф Обухова, К Л Печора и др.). Выполнение воспитательной и социализирующей функций молодыми родителями требует от них владения основами психологических и педагогических знаний о развитии и воспитании ребенка раннего возраста, умения обеспечивать условия для удовлетворения потребности детей этого возраста в эмоционально окрашенном сотрудничестве с взрослым в процессе взаимодействия их с предметным и социальным миром.</w:t>
      </w:r>
    </w:p>
    <w:p w:rsidR="00F02797" w:rsidRPr="00125757" w:rsidRDefault="00F02797" w:rsidP="00C54A11">
      <w:pPr>
        <w:pStyle w:val="a5"/>
        <w:shd w:val="clear" w:color="auto" w:fill="FFFFFF"/>
        <w:spacing w:after="24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125757">
        <w:rPr>
          <w:rFonts w:ascii="Times New Roman" w:hAnsi="Times New Roman"/>
          <w:sz w:val="28"/>
          <w:szCs w:val="28"/>
        </w:rPr>
        <w:t>Беседы, наблюдения,  опросы родителей п</w:t>
      </w:r>
      <w:r w:rsidR="006A47EE">
        <w:rPr>
          <w:rFonts w:ascii="Times New Roman" w:hAnsi="Times New Roman"/>
          <w:sz w:val="28"/>
          <w:szCs w:val="28"/>
        </w:rPr>
        <w:t>оказали, что наиболее интересными  и востребованными формами</w:t>
      </w:r>
      <w:r w:rsidRPr="00125757">
        <w:rPr>
          <w:rFonts w:ascii="Times New Roman" w:hAnsi="Times New Roman"/>
          <w:sz w:val="28"/>
          <w:szCs w:val="28"/>
        </w:rPr>
        <w:t xml:space="preserve"> организации работы</w:t>
      </w:r>
      <w:r w:rsidR="006A47EE">
        <w:rPr>
          <w:rFonts w:ascii="Times New Roman" w:hAnsi="Times New Roman"/>
          <w:sz w:val="28"/>
          <w:szCs w:val="28"/>
        </w:rPr>
        <w:t xml:space="preserve"> консультационного центра являются </w:t>
      </w:r>
      <w:r w:rsidRPr="00125757">
        <w:rPr>
          <w:rFonts w:ascii="Times New Roman" w:hAnsi="Times New Roman"/>
          <w:sz w:val="28"/>
          <w:szCs w:val="28"/>
        </w:rPr>
        <w:t xml:space="preserve">организация совместной деятельности взрослых и </w:t>
      </w:r>
      <w:r w:rsidR="006A47EE">
        <w:rPr>
          <w:rFonts w:ascii="Times New Roman" w:hAnsi="Times New Roman"/>
          <w:sz w:val="28"/>
          <w:szCs w:val="28"/>
        </w:rPr>
        <w:t>детей. Поэтому перед ДОУ</w:t>
      </w:r>
      <w:r w:rsidRPr="00125757">
        <w:rPr>
          <w:rFonts w:ascii="Times New Roman" w:hAnsi="Times New Roman"/>
          <w:sz w:val="28"/>
          <w:szCs w:val="28"/>
        </w:rPr>
        <w:t xml:space="preserve"> </w:t>
      </w:r>
      <w:r w:rsidR="006A47EE">
        <w:rPr>
          <w:rFonts w:ascii="Times New Roman" w:hAnsi="Times New Roman"/>
          <w:sz w:val="28"/>
          <w:szCs w:val="28"/>
        </w:rPr>
        <w:t>в</w:t>
      </w:r>
      <w:r w:rsidRPr="00125757">
        <w:rPr>
          <w:rFonts w:ascii="Times New Roman" w:hAnsi="Times New Roman"/>
          <w:sz w:val="28"/>
          <w:szCs w:val="28"/>
        </w:rPr>
        <w:t xml:space="preserve">стал вопрос поиска таких  путей  взаимодействия семьи детского сада, которые  учитывали специфику работы консультационного пункта с одной стороны,  с другой стороны  обеспечивали успешную динамику развития </w:t>
      </w:r>
      <w:proofErr w:type="spellStart"/>
      <w:r w:rsidRPr="00125757">
        <w:rPr>
          <w:rFonts w:ascii="Times New Roman" w:hAnsi="Times New Roman"/>
          <w:sz w:val="28"/>
          <w:szCs w:val="28"/>
        </w:rPr>
        <w:t>преддошкольника</w:t>
      </w:r>
      <w:proofErr w:type="spellEnd"/>
      <w:r w:rsidRPr="00125757">
        <w:rPr>
          <w:rFonts w:ascii="Times New Roman" w:hAnsi="Times New Roman"/>
          <w:sz w:val="28"/>
          <w:szCs w:val="28"/>
        </w:rPr>
        <w:t xml:space="preserve"> и  повышение уровня родительской </w:t>
      </w:r>
      <w:r w:rsidR="006A47EE">
        <w:rPr>
          <w:rFonts w:ascii="Times New Roman" w:hAnsi="Times New Roman"/>
          <w:sz w:val="28"/>
          <w:szCs w:val="28"/>
        </w:rPr>
        <w:t xml:space="preserve">педагогической </w:t>
      </w:r>
      <w:r w:rsidRPr="00125757">
        <w:rPr>
          <w:rFonts w:ascii="Times New Roman" w:hAnsi="Times New Roman"/>
          <w:sz w:val="28"/>
          <w:szCs w:val="28"/>
        </w:rPr>
        <w:t>компетенции</w:t>
      </w:r>
      <w:r w:rsidR="002B6A49" w:rsidRPr="00125757">
        <w:rPr>
          <w:rFonts w:ascii="Times New Roman" w:hAnsi="Times New Roman"/>
          <w:sz w:val="28"/>
          <w:szCs w:val="28"/>
        </w:rPr>
        <w:t>.</w:t>
      </w:r>
      <w:r w:rsidRPr="00125757">
        <w:rPr>
          <w:rFonts w:ascii="Times New Roman" w:hAnsi="Times New Roman"/>
          <w:sz w:val="28"/>
          <w:szCs w:val="28"/>
        </w:rPr>
        <w:t xml:space="preserve">  </w:t>
      </w:r>
    </w:p>
    <w:p w:rsidR="00F02797" w:rsidRPr="00125757" w:rsidRDefault="00C54A11" w:rsidP="00C54A11">
      <w:pPr>
        <w:pStyle w:val="a5"/>
        <w:shd w:val="clear" w:color="auto" w:fill="FFFFFF" w:themeFill="background1"/>
        <w:spacing w:after="0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2797" w:rsidRPr="00125757">
        <w:rPr>
          <w:rFonts w:ascii="Times New Roman" w:hAnsi="Times New Roman"/>
          <w:sz w:val="28"/>
          <w:szCs w:val="28"/>
        </w:rPr>
        <w:t xml:space="preserve">С </w:t>
      </w:r>
      <w:r w:rsidR="006A47EE">
        <w:rPr>
          <w:rFonts w:ascii="Times New Roman" w:hAnsi="Times New Roman"/>
          <w:sz w:val="28"/>
          <w:szCs w:val="28"/>
        </w:rPr>
        <w:t>этой целью был разработан</w:t>
      </w:r>
      <w:r w:rsidR="00F02797" w:rsidRPr="00125757">
        <w:rPr>
          <w:rFonts w:ascii="Times New Roman" w:hAnsi="Times New Roman"/>
          <w:sz w:val="28"/>
          <w:szCs w:val="28"/>
        </w:rPr>
        <w:t xml:space="preserve"> инновационный образовательный  проект «Академия для гениаль</w:t>
      </w:r>
      <w:r w:rsidR="0008220A">
        <w:rPr>
          <w:rFonts w:ascii="Times New Roman" w:hAnsi="Times New Roman"/>
          <w:sz w:val="28"/>
          <w:szCs w:val="28"/>
        </w:rPr>
        <w:t>ных малышей и умных родителей». П</w:t>
      </w:r>
      <w:r w:rsidR="001E24C9" w:rsidRPr="00125757">
        <w:rPr>
          <w:rFonts w:ascii="Times New Roman" w:hAnsi="Times New Roman"/>
          <w:sz w:val="28"/>
          <w:szCs w:val="28"/>
        </w:rPr>
        <w:t xml:space="preserve">роект </w:t>
      </w:r>
      <w:r w:rsidR="002B6A49" w:rsidRPr="00125757">
        <w:rPr>
          <w:rFonts w:ascii="Times New Roman" w:hAnsi="Times New Roman"/>
          <w:sz w:val="28"/>
          <w:szCs w:val="28"/>
        </w:rPr>
        <w:t xml:space="preserve"> </w:t>
      </w:r>
      <w:r w:rsidR="0008220A">
        <w:rPr>
          <w:rFonts w:ascii="Times New Roman" w:hAnsi="Times New Roman"/>
          <w:sz w:val="28"/>
          <w:szCs w:val="28"/>
        </w:rPr>
        <w:t xml:space="preserve">рассматривался </w:t>
      </w:r>
      <w:r w:rsidR="002B6A49" w:rsidRPr="00125757">
        <w:rPr>
          <w:rFonts w:ascii="Times New Roman" w:hAnsi="Times New Roman"/>
          <w:sz w:val="28"/>
          <w:szCs w:val="28"/>
        </w:rPr>
        <w:t xml:space="preserve"> </w:t>
      </w:r>
      <w:r w:rsidR="001E24C9" w:rsidRPr="00125757">
        <w:rPr>
          <w:rFonts w:ascii="Times New Roman" w:hAnsi="Times New Roman"/>
          <w:sz w:val="28"/>
          <w:szCs w:val="28"/>
        </w:rPr>
        <w:t xml:space="preserve">как </w:t>
      </w:r>
      <w:r w:rsidR="0008220A">
        <w:rPr>
          <w:rFonts w:ascii="Times New Roman" w:hAnsi="Times New Roman"/>
          <w:sz w:val="28"/>
          <w:szCs w:val="28"/>
        </w:rPr>
        <w:t xml:space="preserve"> вариативная форма</w:t>
      </w:r>
      <w:r w:rsidR="002B6A49" w:rsidRPr="00125757">
        <w:rPr>
          <w:rFonts w:ascii="Times New Roman" w:hAnsi="Times New Roman"/>
          <w:sz w:val="28"/>
          <w:szCs w:val="28"/>
        </w:rPr>
        <w:t xml:space="preserve"> предос</w:t>
      </w:r>
      <w:r w:rsidR="0008220A">
        <w:rPr>
          <w:rFonts w:ascii="Times New Roman" w:hAnsi="Times New Roman"/>
          <w:sz w:val="28"/>
          <w:szCs w:val="28"/>
        </w:rPr>
        <w:t>тавления образовательной услуги</w:t>
      </w:r>
      <w:r w:rsidR="002B6A49" w:rsidRPr="00125757">
        <w:rPr>
          <w:rFonts w:ascii="Times New Roman" w:hAnsi="Times New Roman"/>
          <w:sz w:val="28"/>
          <w:szCs w:val="28"/>
        </w:rPr>
        <w:t xml:space="preserve"> и как </w:t>
      </w:r>
      <w:r w:rsidR="001E24C9" w:rsidRPr="00125757">
        <w:rPr>
          <w:rFonts w:ascii="Times New Roman" w:hAnsi="Times New Roman"/>
          <w:sz w:val="28"/>
          <w:szCs w:val="28"/>
        </w:rPr>
        <w:t>эффективное средство</w:t>
      </w:r>
      <w:r w:rsidR="00F02797" w:rsidRPr="00125757">
        <w:rPr>
          <w:rFonts w:ascii="Times New Roman" w:hAnsi="Times New Roman"/>
          <w:sz w:val="28"/>
          <w:szCs w:val="28"/>
        </w:rPr>
        <w:t xml:space="preserve"> </w:t>
      </w:r>
      <w:r w:rsidR="001E24C9" w:rsidRPr="00125757">
        <w:rPr>
          <w:rFonts w:ascii="Times New Roman" w:hAnsi="Times New Roman"/>
          <w:bCs/>
          <w:sz w:val="28"/>
          <w:szCs w:val="28"/>
        </w:rPr>
        <w:t>создания</w:t>
      </w:r>
      <w:r w:rsidR="00F02797" w:rsidRPr="00125757">
        <w:rPr>
          <w:rFonts w:ascii="Times New Roman" w:hAnsi="Times New Roman"/>
          <w:bCs/>
          <w:sz w:val="28"/>
          <w:szCs w:val="28"/>
        </w:rPr>
        <w:t xml:space="preserve">  открытого образовательного пространства.</w:t>
      </w:r>
    </w:p>
    <w:p w:rsidR="00F02797" w:rsidRPr="00125757" w:rsidRDefault="00F02797" w:rsidP="00C54A11">
      <w:pPr>
        <w:pStyle w:val="a4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Теоретические основы  проекта:</w:t>
      </w:r>
    </w:p>
    <w:p w:rsidR="00F02797" w:rsidRPr="00125757" w:rsidRDefault="00F02797" w:rsidP="00C54A11">
      <w:pPr>
        <w:numPr>
          <w:ilvl w:val="0"/>
          <w:numId w:val="10"/>
        </w:numPr>
        <w:shd w:val="clear" w:color="auto" w:fill="FFFFFF"/>
        <w:spacing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 xml:space="preserve">теория ведущей деятельности А.Н. Леонтьева и периодизации психического развития Д.Б. </w:t>
      </w:r>
      <w:proofErr w:type="spellStart"/>
      <w:r w:rsidRPr="00125757">
        <w:rPr>
          <w:sz w:val="28"/>
          <w:szCs w:val="28"/>
        </w:rPr>
        <w:t>Эльконина</w:t>
      </w:r>
      <w:proofErr w:type="spellEnd"/>
      <w:r w:rsidRPr="00125757">
        <w:rPr>
          <w:sz w:val="28"/>
          <w:szCs w:val="28"/>
        </w:rPr>
        <w:t>,</w:t>
      </w:r>
    </w:p>
    <w:p w:rsidR="00F02797" w:rsidRPr="00125757" w:rsidRDefault="00F02797" w:rsidP="00C54A11">
      <w:pPr>
        <w:numPr>
          <w:ilvl w:val="0"/>
          <w:numId w:val="10"/>
        </w:numPr>
        <w:shd w:val="clear" w:color="auto" w:fill="FFFFFF"/>
        <w:spacing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концепция генезиса общения ребенка М.И.Лисиной,</w:t>
      </w:r>
    </w:p>
    <w:p w:rsidR="00F02797" w:rsidRPr="00125757" w:rsidRDefault="00F02797" w:rsidP="00C54A11">
      <w:pPr>
        <w:numPr>
          <w:ilvl w:val="0"/>
          <w:numId w:val="10"/>
        </w:numPr>
        <w:shd w:val="clear" w:color="auto" w:fill="FFFFFF"/>
        <w:spacing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 xml:space="preserve">работы Смирновой Е.О., </w:t>
      </w:r>
      <w:proofErr w:type="spellStart"/>
      <w:r w:rsidRPr="00125757">
        <w:rPr>
          <w:sz w:val="28"/>
          <w:szCs w:val="28"/>
        </w:rPr>
        <w:t>Галигузовой</w:t>
      </w:r>
      <w:proofErr w:type="spellEnd"/>
      <w:r w:rsidRPr="00125757">
        <w:rPr>
          <w:sz w:val="28"/>
          <w:szCs w:val="28"/>
        </w:rPr>
        <w:t xml:space="preserve"> Л.Н., Мещеряковой С.Ю.,</w:t>
      </w:r>
    </w:p>
    <w:p w:rsidR="00F02797" w:rsidRPr="00125757" w:rsidRDefault="00F02797" w:rsidP="00C54A11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учение о роли активности и деятельности в становлении и развитии  личности (Б.Г. Ананьев, Л.С. Выготский, А.Н. Леонтьев, С.Л. Рубинштейн).</w:t>
      </w:r>
    </w:p>
    <w:p w:rsidR="00F02797" w:rsidRPr="00125757" w:rsidRDefault="00F02797" w:rsidP="00C54A11">
      <w:pPr>
        <w:shd w:val="clear" w:color="auto" w:fill="FFFFFF"/>
        <w:spacing w:line="276" w:lineRule="auto"/>
        <w:ind w:right="-1"/>
        <w:jc w:val="both"/>
        <w:rPr>
          <w:rStyle w:val="hl"/>
          <w:sz w:val="28"/>
          <w:szCs w:val="28"/>
        </w:rPr>
      </w:pPr>
      <w:r w:rsidRPr="00125757">
        <w:rPr>
          <w:b/>
          <w:sz w:val="28"/>
          <w:szCs w:val="28"/>
          <w:u w:val="single"/>
        </w:rPr>
        <w:t>Цель  проекта</w:t>
      </w:r>
      <w:r w:rsidRPr="00125757">
        <w:rPr>
          <w:b/>
          <w:sz w:val="28"/>
          <w:szCs w:val="28"/>
        </w:rPr>
        <w:t xml:space="preserve"> – </w:t>
      </w:r>
      <w:r w:rsidRPr="00125757">
        <w:rPr>
          <w:sz w:val="28"/>
          <w:szCs w:val="28"/>
        </w:rPr>
        <w:t>конструирование  системы образовательной работы консультационного центра, обеспечивающей</w:t>
      </w:r>
      <w:r w:rsidRPr="00125757">
        <w:rPr>
          <w:rStyle w:val="hl"/>
          <w:sz w:val="28"/>
          <w:szCs w:val="28"/>
        </w:rPr>
        <w:t>:</w:t>
      </w:r>
    </w:p>
    <w:p w:rsidR="00F02797" w:rsidRPr="00125757" w:rsidRDefault="00F02797" w:rsidP="00C54A11">
      <w:pPr>
        <w:pStyle w:val="a5"/>
        <w:numPr>
          <w:ilvl w:val="0"/>
          <w:numId w:val="27"/>
        </w:numPr>
        <w:shd w:val="clear" w:color="auto" w:fill="FFFFFF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125757">
        <w:rPr>
          <w:rFonts w:ascii="Times New Roman" w:hAnsi="Times New Roman"/>
          <w:sz w:val="28"/>
          <w:szCs w:val="28"/>
        </w:rPr>
        <w:t xml:space="preserve">создание условий для эмоционально окрашенного  сотрудничества родителей и детей, </w:t>
      </w:r>
    </w:p>
    <w:p w:rsidR="00F02797" w:rsidRPr="00125757" w:rsidRDefault="00F02797" w:rsidP="00C54A11">
      <w:pPr>
        <w:pStyle w:val="a5"/>
        <w:numPr>
          <w:ilvl w:val="0"/>
          <w:numId w:val="27"/>
        </w:numPr>
        <w:shd w:val="clear" w:color="auto" w:fill="FFFFFF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125757">
        <w:rPr>
          <w:rFonts w:ascii="Times New Roman" w:hAnsi="Times New Roman"/>
          <w:sz w:val="28"/>
          <w:szCs w:val="28"/>
        </w:rPr>
        <w:t xml:space="preserve">создание предпосылок успешной адаптации </w:t>
      </w:r>
      <w:proofErr w:type="spellStart"/>
      <w:r w:rsidRPr="00125757">
        <w:rPr>
          <w:rFonts w:ascii="Times New Roman" w:hAnsi="Times New Roman"/>
          <w:sz w:val="28"/>
          <w:szCs w:val="28"/>
        </w:rPr>
        <w:t>преддошкольников</w:t>
      </w:r>
      <w:proofErr w:type="spellEnd"/>
      <w:r w:rsidRPr="00125757">
        <w:rPr>
          <w:rFonts w:ascii="Times New Roman" w:hAnsi="Times New Roman"/>
          <w:sz w:val="28"/>
          <w:szCs w:val="28"/>
        </w:rPr>
        <w:t xml:space="preserve"> к условиям детского сада,</w:t>
      </w:r>
    </w:p>
    <w:p w:rsidR="00F02797" w:rsidRPr="00125757" w:rsidRDefault="00F02797" w:rsidP="00C54A11">
      <w:pPr>
        <w:pStyle w:val="a5"/>
        <w:numPr>
          <w:ilvl w:val="0"/>
          <w:numId w:val="27"/>
        </w:numPr>
        <w:shd w:val="clear" w:color="auto" w:fill="FFFFFF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125757">
        <w:rPr>
          <w:rFonts w:ascii="Times New Roman" w:hAnsi="Times New Roman"/>
          <w:sz w:val="28"/>
          <w:szCs w:val="28"/>
        </w:rPr>
        <w:t>возможности для полноценного развития детей раннего возраста,</w:t>
      </w:r>
    </w:p>
    <w:p w:rsidR="00F02797" w:rsidRPr="00125757" w:rsidRDefault="00F02797" w:rsidP="00C54A11">
      <w:pPr>
        <w:pStyle w:val="a5"/>
        <w:numPr>
          <w:ilvl w:val="0"/>
          <w:numId w:val="27"/>
        </w:numPr>
        <w:shd w:val="clear" w:color="auto" w:fill="FFFFFF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125757">
        <w:rPr>
          <w:rFonts w:ascii="Times New Roman" w:hAnsi="Times New Roman"/>
          <w:sz w:val="28"/>
          <w:szCs w:val="28"/>
        </w:rPr>
        <w:t>ранее выявление проблем развития и их коррекция,</w:t>
      </w:r>
    </w:p>
    <w:p w:rsidR="00F02797" w:rsidRPr="00125757" w:rsidRDefault="00F02797" w:rsidP="00C54A11">
      <w:pPr>
        <w:pStyle w:val="a5"/>
        <w:numPr>
          <w:ilvl w:val="0"/>
          <w:numId w:val="27"/>
        </w:numPr>
        <w:shd w:val="clear" w:color="auto" w:fill="FFFFFF"/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125757">
        <w:rPr>
          <w:rFonts w:ascii="Times New Roman" w:hAnsi="Times New Roman"/>
          <w:sz w:val="28"/>
          <w:szCs w:val="28"/>
        </w:rPr>
        <w:lastRenderedPageBreak/>
        <w:t>по</w:t>
      </w:r>
      <w:r w:rsidR="0008220A">
        <w:rPr>
          <w:rFonts w:ascii="Times New Roman" w:hAnsi="Times New Roman"/>
          <w:sz w:val="28"/>
          <w:szCs w:val="28"/>
        </w:rPr>
        <w:t>вышение родительской компетентности</w:t>
      </w:r>
      <w:r w:rsidRPr="00125757">
        <w:rPr>
          <w:rFonts w:ascii="Times New Roman" w:hAnsi="Times New Roman"/>
          <w:sz w:val="28"/>
          <w:szCs w:val="28"/>
        </w:rPr>
        <w:t>.</w:t>
      </w:r>
    </w:p>
    <w:p w:rsidR="00F02797" w:rsidRPr="00125757" w:rsidRDefault="0008220A" w:rsidP="00C54A11">
      <w:pPr>
        <w:pStyle w:val="a4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Цель  проекта  предопределила</w:t>
      </w:r>
      <w:r w:rsidR="00F02797" w:rsidRPr="00125757">
        <w:rPr>
          <w:sz w:val="28"/>
          <w:szCs w:val="28"/>
        </w:rPr>
        <w:t xml:space="preserve"> необходимость постановки и решения </w:t>
      </w:r>
      <w:r w:rsidR="00F02797" w:rsidRPr="00125757">
        <w:rPr>
          <w:b/>
          <w:sz w:val="28"/>
          <w:szCs w:val="28"/>
        </w:rPr>
        <w:t xml:space="preserve">следующих задач: </w:t>
      </w:r>
    </w:p>
    <w:p w:rsidR="00F02797" w:rsidRPr="00125757" w:rsidRDefault="00F02797" w:rsidP="00C54A11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 xml:space="preserve">анализ современных научных исследований и педагогической практики по данной проблеме; </w:t>
      </w:r>
    </w:p>
    <w:p w:rsidR="00F02797" w:rsidRPr="00125757" w:rsidRDefault="00F02797" w:rsidP="00C54A11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анализ возможностей развивающей среды в ДОУ как средства развития детей раннего возраста и повышения родительской компетентности;</w:t>
      </w:r>
    </w:p>
    <w:p w:rsidR="00F02797" w:rsidRPr="00125757" w:rsidRDefault="00F02797" w:rsidP="00C54A11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выявление психолого-педагогических условий для развития детей раннего возраста и  повышения родительской компетентности в условиях работы консультационного центра;</w:t>
      </w:r>
    </w:p>
    <w:p w:rsidR="00F02797" w:rsidRPr="00125757" w:rsidRDefault="00F02797" w:rsidP="00C54A11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определение  педагогических принципов и условий, необходимых для конструирования системы образовательной работы консультационного центра;</w:t>
      </w:r>
    </w:p>
    <w:p w:rsidR="002B6A49" w:rsidRPr="00C54A11" w:rsidRDefault="00F02797" w:rsidP="00C54A11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отбор содержания, эффективных методов и приемов  образовательной работы в консультационном центре с детьми раннего возраста, не посещающих дошкольное учреждение и их родителями.</w:t>
      </w:r>
    </w:p>
    <w:p w:rsidR="00810762" w:rsidRPr="00125757" w:rsidRDefault="00810762" w:rsidP="00C54A11">
      <w:pPr>
        <w:shd w:val="clear" w:color="auto" w:fill="FFFFFF"/>
        <w:spacing w:line="276" w:lineRule="auto"/>
        <w:ind w:right="-1"/>
        <w:jc w:val="both"/>
        <w:rPr>
          <w:b/>
          <w:sz w:val="28"/>
          <w:szCs w:val="28"/>
        </w:rPr>
      </w:pPr>
      <w:r w:rsidRPr="00125757">
        <w:rPr>
          <w:b/>
          <w:sz w:val="28"/>
          <w:szCs w:val="28"/>
        </w:rPr>
        <w:t>Теоретические основы образовательного проекта:</w:t>
      </w:r>
    </w:p>
    <w:p w:rsidR="00810762" w:rsidRPr="00125757" w:rsidRDefault="00810762" w:rsidP="00C54A11">
      <w:pPr>
        <w:numPr>
          <w:ilvl w:val="0"/>
          <w:numId w:val="10"/>
        </w:numPr>
        <w:shd w:val="clear" w:color="auto" w:fill="FFFFFF"/>
        <w:spacing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 xml:space="preserve">теория ведущей деятельности А.Н. Леонтьева и периодизации психического развития Д.Б. </w:t>
      </w:r>
      <w:proofErr w:type="spellStart"/>
      <w:r w:rsidRPr="00125757">
        <w:rPr>
          <w:sz w:val="28"/>
          <w:szCs w:val="28"/>
        </w:rPr>
        <w:t>Эльконина</w:t>
      </w:r>
      <w:proofErr w:type="spellEnd"/>
    </w:p>
    <w:p w:rsidR="00810762" w:rsidRPr="00125757" w:rsidRDefault="00810762" w:rsidP="00C54A11">
      <w:pPr>
        <w:numPr>
          <w:ilvl w:val="0"/>
          <w:numId w:val="10"/>
        </w:numPr>
        <w:shd w:val="clear" w:color="auto" w:fill="FFFFFF"/>
        <w:spacing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концепция генезиса общения ребенка М.И.Лисиной,</w:t>
      </w:r>
    </w:p>
    <w:p w:rsidR="00810762" w:rsidRPr="00125757" w:rsidRDefault="00810762" w:rsidP="00C54A11">
      <w:pPr>
        <w:numPr>
          <w:ilvl w:val="0"/>
          <w:numId w:val="10"/>
        </w:numPr>
        <w:shd w:val="clear" w:color="auto" w:fill="FFFFFF"/>
        <w:spacing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 xml:space="preserve">работы Смирновой Е.О., </w:t>
      </w:r>
      <w:proofErr w:type="spellStart"/>
      <w:r w:rsidRPr="00125757">
        <w:rPr>
          <w:sz w:val="28"/>
          <w:szCs w:val="28"/>
        </w:rPr>
        <w:t>Галигузовой</w:t>
      </w:r>
      <w:proofErr w:type="spellEnd"/>
      <w:r w:rsidRPr="00125757">
        <w:rPr>
          <w:sz w:val="28"/>
          <w:szCs w:val="28"/>
        </w:rPr>
        <w:t xml:space="preserve"> Л.Н., Мещеряковой С.Ю.</w:t>
      </w:r>
    </w:p>
    <w:p w:rsidR="00810762" w:rsidRPr="00125757" w:rsidRDefault="00810762" w:rsidP="00C54A11">
      <w:pPr>
        <w:pStyle w:val="a4"/>
        <w:numPr>
          <w:ilvl w:val="0"/>
          <w:numId w:val="10"/>
        </w:numPr>
        <w:spacing w:before="0" w:beforeAutospacing="0" w:after="0"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учение о роли активности и деятельности в становлении и развитии  личности (Б.Г. Ананьев, Л.С. Выготский, А.Н. Леонтьев, С.Л. Рубинштейн);</w:t>
      </w:r>
    </w:p>
    <w:p w:rsidR="001E24C9" w:rsidRPr="00125757" w:rsidRDefault="001E24C9" w:rsidP="00C54A11">
      <w:pPr>
        <w:pStyle w:val="a5"/>
        <w:shd w:val="clear" w:color="auto" w:fill="FFFFFF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125757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25757">
        <w:rPr>
          <w:rFonts w:ascii="Times New Roman" w:hAnsi="Times New Roman"/>
          <w:sz w:val="28"/>
          <w:szCs w:val="28"/>
        </w:rPr>
        <w:t>Цель реализуется в процессе разнообразных видов детской деятельности: игровой, коммуникативной, познавательно-исследовательской, продуктивной, музыкаль</w:t>
      </w:r>
      <w:r w:rsidR="00C54A11">
        <w:rPr>
          <w:rFonts w:ascii="Times New Roman" w:hAnsi="Times New Roman"/>
          <w:sz w:val="28"/>
          <w:szCs w:val="28"/>
        </w:rPr>
        <w:t>но-художественной, двигательной;</w:t>
      </w:r>
      <w:r w:rsidRPr="00125757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125757">
        <w:rPr>
          <w:rFonts w:ascii="Times New Roman" w:hAnsi="Times New Roman"/>
          <w:sz w:val="28"/>
          <w:szCs w:val="28"/>
        </w:rPr>
        <w:t>подпроекты</w:t>
      </w:r>
      <w:proofErr w:type="spellEnd"/>
      <w:r w:rsidRPr="00125757">
        <w:rPr>
          <w:rFonts w:ascii="Times New Roman" w:hAnsi="Times New Roman"/>
          <w:sz w:val="28"/>
          <w:szCs w:val="28"/>
        </w:rPr>
        <w:t xml:space="preserve"> «Образовательный театр», «ГРИМС», «Песочный мир», «Лаборатория для малышей», «Сенсорная комната», «Школа молодых родителей», «Педагогическая копилка».</w:t>
      </w:r>
      <w:proofErr w:type="gramEnd"/>
    </w:p>
    <w:p w:rsidR="00D14BE1" w:rsidRPr="00125757" w:rsidRDefault="00A214AE" w:rsidP="00C54A11">
      <w:pPr>
        <w:spacing w:line="276" w:lineRule="auto"/>
        <w:ind w:right="-1"/>
        <w:jc w:val="both"/>
        <w:rPr>
          <w:sz w:val="28"/>
          <w:szCs w:val="28"/>
        </w:rPr>
      </w:pPr>
      <w:r w:rsidRPr="00125757">
        <w:rPr>
          <w:sz w:val="28"/>
          <w:szCs w:val="28"/>
        </w:rPr>
        <w:t xml:space="preserve"> </w:t>
      </w:r>
      <w:r w:rsidR="00C54A11">
        <w:rPr>
          <w:sz w:val="28"/>
          <w:szCs w:val="28"/>
        </w:rPr>
        <w:t xml:space="preserve">      </w:t>
      </w:r>
      <w:r w:rsidRPr="00125757">
        <w:rPr>
          <w:sz w:val="28"/>
          <w:szCs w:val="28"/>
        </w:rPr>
        <w:t>В 2016-201</w:t>
      </w:r>
      <w:r w:rsidR="0008220A">
        <w:rPr>
          <w:sz w:val="28"/>
          <w:szCs w:val="28"/>
        </w:rPr>
        <w:t>7 году на базе ДОУ</w:t>
      </w:r>
      <w:r w:rsidR="00D20779" w:rsidRPr="00125757">
        <w:rPr>
          <w:sz w:val="28"/>
          <w:szCs w:val="28"/>
        </w:rPr>
        <w:t xml:space="preserve"> прошел апробацию и доказал свою эффективность </w:t>
      </w:r>
      <w:proofErr w:type="spellStart"/>
      <w:r w:rsidRPr="00125757">
        <w:rPr>
          <w:bCs/>
          <w:sz w:val="28"/>
          <w:szCs w:val="28"/>
        </w:rPr>
        <w:t>подпроект</w:t>
      </w:r>
      <w:proofErr w:type="spellEnd"/>
      <w:r w:rsidRPr="00125757">
        <w:rPr>
          <w:bCs/>
          <w:sz w:val="28"/>
          <w:szCs w:val="28"/>
        </w:rPr>
        <w:t xml:space="preserve"> «Образовательный театр».</w:t>
      </w:r>
      <w:r w:rsidR="00D20271" w:rsidRPr="00125757">
        <w:rPr>
          <w:sz w:val="28"/>
          <w:szCs w:val="28"/>
        </w:rPr>
        <w:t xml:space="preserve"> Совместная </w:t>
      </w:r>
      <w:r w:rsidR="00D14BE1" w:rsidRPr="00125757">
        <w:rPr>
          <w:sz w:val="28"/>
          <w:szCs w:val="28"/>
        </w:rPr>
        <w:t xml:space="preserve"> театрально-игровая </w:t>
      </w:r>
      <w:r w:rsidR="00D20271" w:rsidRPr="00125757">
        <w:rPr>
          <w:sz w:val="28"/>
          <w:szCs w:val="28"/>
        </w:rPr>
        <w:t xml:space="preserve">деятельность взрослых и детей </w:t>
      </w:r>
      <w:r w:rsidR="002B6A49" w:rsidRPr="00125757">
        <w:rPr>
          <w:sz w:val="28"/>
          <w:szCs w:val="28"/>
        </w:rPr>
        <w:t>определила</w:t>
      </w:r>
      <w:r w:rsidR="00D20271" w:rsidRPr="00125757">
        <w:rPr>
          <w:sz w:val="28"/>
          <w:szCs w:val="28"/>
        </w:rPr>
        <w:t xml:space="preserve"> возможность объединить родителей и малышей  на событийной основе.</w:t>
      </w:r>
      <w:r w:rsidR="00D14BE1" w:rsidRPr="00125757">
        <w:rPr>
          <w:bCs/>
          <w:sz w:val="28"/>
          <w:szCs w:val="28"/>
        </w:rPr>
        <w:t xml:space="preserve"> Анкетирование родителей в конце учебного года показало, что уровень родительской  компетенции возрос.</w:t>
      </w:r>
      <w:r w:rsidR="00A42FEA" w:rsidRPr="00125757">
        <w:rPr>
          <w:bCs/>
          <w:sz w:val="28"/>
          <w:szCs w:val="28"/>
        </w:rPr>
        <w:t xml:space="preserve"> </w:t>
      </w:r>
      <w:r w:rsidR="00A42FEA" w:rsidRPr="00125757">
        <w:rPr>
          <w:sz w:val="28"/>
          <w:szCs w:val="28"/>
        </w:rPr>
        <w:t>А</w:t>
      </w:r>
      <w:r w:rsidR="00023140" w:rsidRPr="00125757">
        <w:rPr>
          <w:sz w:val="28"/>
          <w:szCs w:val="28"/>
        </w:rPr>
        <w:t>нализ наблюд</w:t>
      </w:r>
      <w:r w:rsidR="00A42FEA" w:rsidRPr="00125757">
        <w:rPr>
          <w:sz w:val="28"/>
          <w:szCs w:val="28"/>
        </w:rPr>
        <w:t xml:space="preserve">ений во время </w:t>
      </w:r>
      <w:r w:rsidR="00023140" w:rsidRPr="00125757">
        <w:rPr>
          <w:sz w:val="28"/>
          <w:szCs w:val="28"/>
        </w:rPr>
        <w:t xml:space="preserve"> общения</w:t>
      </w:r>
      <w:r w:rsidR="00A42FEA" w:rsidRPr="00125757">
        <w:rPr>
          <w:sz w:val="28"/>
          <w:szCs w:val="28"/>
        </w:rPr>
        <w:t xml:space="preserve"> родителей</w:t>
      </w:r>
      <w:r w:rsidR="00023140" w:rsidRPr="00125757">
        <w:rPr>
          <w:sz w:val="28"/>
          <w:szCs w:val="28"/>
        </w:rPr>
        <w:t xml:space="preserve"> с детьми свидетельствовали о наличии у родителей умений</w:t>
      </w:r>
      <w:r w:rsidR="00A42FEA" w:rsidRPr="00125757">
        <w:rPr>
          <w:sz w:val="28"/>
          <w:szCs w:val="28"/>
        </w:rPr>
        <w:t xml:space="preserve"> поддержать </w:t>
      </w:r>
      <w:r w:rsidR="00D20271" w:rsidRPr="00125757">
        <w:rPr>
          <w:sz w:val="28"/>
          <w:szCs w:val="28"/>
        </w:rPr>
        <w:t xml:space="preserve"> детскую инициативу</w:t>
      </w:r>
      <w:r w:rsidR="00023140" w:rsidRPr="00125757">
        <w:rPr>
          <w:sz w:val="28"/>
          <w:szCs w:val="28"/>
        </w:rPr>
        <w:t>,</w:t>
      </w:r>
      <w:r w:rsidR="00A42FEA" w:rsidRPr="00125757">
        <w:rPr>
          <w:sz w:val="28"/>
          <w:szCs w:val="28"/>
        </w:rPr>
        <w:t xml:space="preserve"> эмоци</w:t>
      </w:r>
      <w:r w:rsidR="00674EA3" w:rsidRPr="00125757">
        <w:rPr>
          <w:sz w:val="28"/>
          <w:szCs w:val="28"/>
        </w:rPr>
        <w:t>онально</w:t>
      </w:r>
      <w:r w:rsidR="00A42FEA" w:rsidRPr="00125757">
        <w:rPr>
          <w:sz w:val="28"/>
          <w:szCs w:val="28"/>
        </w:rPr>
        <w:t xml:space="preserve"> предвосхищать результаты</w:t>
      </w:r>
      <w:r w:rsidR="00D20271" w:rsidRPr="00125757">
        <w:rPr>
          <w:sz w:val="28"/>
          <w:szCs w:val="28"/>
        </w:rPr>
        <w:t xml:space="preserve"> деятельности</w:t>
      </w:r>
      <w:r w:rsidR="00FB4A9C" w:rsidRPr="00125757">
        <w:rPr>
          <w:sz w:val="28"/>
          <w:szCs w:val="28"/>
        </w:rPr>
        <w:t xml:space="preserve">, позитивно ограничивать  действия ребенка. </w:t>
      </w:r>
    </w:p>
    <w:p w:rsidR="0008220A" w:rsidRDefault="0008220A" w:rsidP="00C54A11">
      <w:pPr>
        <w:shd w:val="clear" w:color="auto" w:fill="FFFFFF"/>
        <w:spacing w:line="276" w:lineRule="auto"/>
        <w:ind w:right="-1"/>
        <w:jc w:val="center"/>
        <w:rPr>
          <w:b/>
          <w:bCs/>
          <w:sz w:val="28"/>
          <w:szCs w:val="28"/>
        </w:rPr>
      </w:pPr>
    </w:p>
    <w:p w:rsidR="00810762" w:rsidRPr="00125757" w:rsidRDefault="00810762" w:rsidP="00C54A11">
      <w:pPr>
        <w:shd w:val="clear" w:color="auto" w:fill="FFFFFF"/>
        <w:spacing w:line="276" w:lineRule="auto"/>
        <w:ind w:right="-1"/>
        <w:jc w:val="center"/>
        <w:rPr>
          <w:sz w:val="28"/>
          <w:szCs w:val="28"/>
        </w:rPr>
      </w:pPr>
      <w:proofErr w:type="spellStart"/>
      <w:r w:rsidRPr="00125757">
        <w:rPr>
          <w:b/>
          <w:bCs/>
          <w:sz w:val="28"/>
          <w:szCs w:val="28"/>
        </w:rPr>
        <w:lastRenderedPageBreak/>
        <w:t>Подпроект</w:t>
      </w:r>
      <w:proofErr w:type="spellEnd"/>
      <w:r w:rsidRPr="00125757">
        <w:rPr>
          <w:b/>
          <w:bCs/>
          <w:sz w:val="28"/>
          <w:szCs w:val="28"/>
        </w:rPr>
        <w:t xml:space="preserve"> «Образовательный театр»</w:t>
      </w:r>
    </w:p>
    <w:p w:rsidR="00810762" w:rsidRPr="00125757" w:rsidRDefault="00810762" w:rsidP="00C54A11">
      <w:pPr>
        <w:spacing w:line="276" w:lineRule="auto"/>
        <w:ind w:right="-1"/>
        <w:jc w:val="both"/>
        <w:rPr>
          <w:sz w:val="28"/>
          <w:szCs w:val="28"/>
        </w:rPr>
      </w:pPr>
      <w:r w:rsidRPr="00125757">
        <w:rPr>
          <w:b/>
          <w:bCs/>
          <w:sz w:val="28"/>
          <w:szCs w:val="28"/>
        </w:rPr>
        <w:t>Цель:</w:t>
      </w:r>
      <w:r w:rsidRPr="00125757">
        <w:rPr>
          <w:sz w:val="28"/>
          <w:szCs w:val="28"/>
        </w:rPr>
        <w:t xml:space="preserve"> создание благоприятных условий для эмоционально окрашенного сотрудничества родителей и детей  в совместной театрально-игровой деятельности, обеспечение полноценного развития детей  раннего возраста и повышения родительской компетенции</w:t>
      </w:r>
      <w:r w:rsidR="002B6A49" w:rsidRPr="00125757">
        <w:rPr>
          <w:sz w:val="28"/>
          <w:szCs w:val="28"/>
        </w:rPr>
        <w:t>.</w:t>
      </w:r>
    </w:p>
    <w:p w:rsidR="00810762" w:rsidRPr="00125757" w:rsidRDefault="00810762" w:rsidP="00C54A11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125757">
        <w:rPr>
          <w:b/>
          <w:bCs/>
          <w:sz w:val="28"/>
          <w:szCs w:val="28"/>
        </w:rPr>
        <w:t>Используемые  виды театра:</w:t>
      </w:r>
    </w:p>
    <w:p w:rsidR="00810762" w:rsidRPr="00125757" w:rsidRDefault="00810762" w:rsidP="00C54A11">
      <w:pPr>
        <w:numPr>
          <w:ilvl w:val="0"/>
          <w:numId w:val="15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пальчиковый театр,</w:t>
      </w:r>
    </w:p>
    <w:p w:rsidR="00810762" w:rsidRPr="00125757" w:rsidRDefault="00810762" w:rsidP="00C54A11">
      <w:pPr>
        <w:numPr>
          <w:ilvl w:val="0"/>
          <w:numId w:val="15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театр с  использованием кукол-бибабо,</w:t>
      </w:r>
    </w:p>
    <w:p w:rsidR="00810762" w:rsidRPr="00125757" w:rsidRDefault="00810762" w:rsidP="00C54A11">
      <w:pPr>
        <w:numPr>
          <w:ilvl w:val="0"/>
          <w:numId w:val="15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настольный театр,</w:t>
      </w:r>
    </w:p>
    <w:p w:rsidR="00810762" w:rsidRPr="00125757" w:rsidRDefault="00810762" w:rsidP="00C54A11">
      <w:pPr>
        <w:numPr>
          <w:ilvl w:val="0"/>
          <w:numId w:val="15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театр с использованием  «волшебного платочка»,</w:t>
      </w:r>
    </w:p>
    <w:p w:rsidR="00810762" w:rsidRPr="00125757" w:rsidRDefault="00D20271" w:rsidP="00C54A11">
      <w:pPr>
        <w:numPr>
          <w:ilvl w:val="0"/>
          <w:numId w:val="15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т</w:t>
      </w:r>
      <w:r w:rsidR="00810762" w:rsidRPr="00125757">
        <w:rPr>
          <w:bCs/>
          <w:sz w:val="28"/>
          <w:szCs w:val="28"/>
        </w:rPr>
        <w:t>еатр  с использованием игрушек-</w:t>
      </w:r>
      <w:proofErr w:type="spellStart"/>
      <w:r w:rsidR="00810762" w:rsidRPr="00125757">
        <w:rPr>
          <w:bCs/>
          <w:sz w:val="28"/>
          <w:szCs w:val="28"/>
        </w:rPr>
        <w:t>топотушек</w:t>
      </w:r>
      <w:proofErr w:type="spellEnd"/>
      <w:r w:rsidR="00810762" w:rsidRPr="00125757">
        <w:rPr>
          <w:bCs/>
          <w:sz w:val="28"/>
          <w:szCs w:val="28"/>
        </w:rPr>
        <w:t>,</w:t>
      </w:r>
    </w:p>
    <w:p w:rsidR="00810762" w:rsidRPr="00125757" w:rsidRDefault="00810762" w:rsidP="00C54A11">
      <w:pPr>
        <w:numPr>
          <w:ilvl w:val="0"/>
          <w:numId w:val="15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театр с использованием  игрушки-варежки,</w:t>
      </w:r>
    </w:p>
    <w:p w:rsidR="003B48C1" w:rsidRPr="00C54A11" w:rsidRDefault="00810762" w:rsidP="00C54A11">
      <w:pPr>
        <w:numPr>
          <w:ilvl w:val="0"/>
          <w:numId w:val="15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театр с использованием  игрушек на резинках</w:t>
      </w:r>
      <w:r w:rsidR="00D20271" w:rsidRPr="00125757">
        <w:rPr>
          <w:bCs/>
          <w:sz w:val="28"/>
          <w:szCs w:val="28"/>
        </w:rPr>
        <w:t>,</w:t>
      </w:r>
    </w:p>
    <w:p w:rsidR="003B48C1" w:rsidRPr="00C54A11" w:rsidRDefault="00810762" w:rsidP="00C54A11">
      <w:pPr>
        <w:spacing w:line="276" w:lineRule="auto"/>
        <w:ind w:right="-1"/>
        <w:jc w:val="both"/>
        <w:rPr>
          <w:b/>
          <w:sz w:val="28"/>
          <w:szCs w:val="28"/>
        </w:rPr>
      </w:pPr>
      <w:r w:rsidRPr="00125757">
        <w:rPr>
          <w:b/>
          <w:bCs/>
          <w:sz w:val="28"/>
          <w:szCs w:val="28"/>
        </w:rPr>
        <w:t xml:space="preserve">Этапы образовательной работы </w:t>
      </w:r>
      <w:proofErr w:type="spellStart"/>
      <w:r w:rsidRPr="00125757">
        <w:rPr>
          <w:b/>
          <w:bCs/>
          <w:sz w:val="28"/>
          <w:szCs w:val="28"/>
        </w:rPr>
        <w:t>подпроекта</w:t>
      </w:r>
      <w:proofErr w:type="spellEnd"/>
      <w:r w:rsidRPr="00125757">
        <w:rPr>
          <w:b/>
          <w:bCs/>
          <w:sz w:val="28"/>
          <w:szCs w:val="28"/>
        </w:rPr>
        <w:t xml:space="preserve"> « Образовательный театр»  в системе взаимодействия семьи и </w:t>
      </w:r>
      <w:r w:rsidRPr="00125757">
        <w:rPr>
          <w:b/>
          <w:sz w:val="28"/>
          <w:szCs w:val="28"/>
        </w:rPr>
        <w:t>образовательной организации.</w:t>
      </w:r>
    </w:p>
    <w:p w:rsidR="00810762" w:rsidRPr="00125757" w:rsidRDefault="00810762" w:rsidP="00C54A11">
      <w:pPr>
        <w:spacing w:line="276" w:lineRule="auto"/>
        <w:ind w:right="-1"/>
        <w:jc w:val="both"/>
        <w:rPr>
          <w:bCs/>
          <w:sz w:val="28"/>
          <w:szCs w:val="28"/>
        </w:rPr>
      </w:pPr>
      <w:r w:rsidRPr="00125757">
        <w:rPr>
          <w:b/>
          <w:bCs/>
          <w:sz w:val="28"/>
          <w:szCs w:val="28"/>
        </w:rPr>
        <w:t>1 этап «Посмотри, как я играю»</w:t>
      </w:r>
      <w:r w:rsidRPr="00125757">
        <w:rPr>
          <w:bCs/>
          <w:sz w:val="28"/>
          <w:szCs w:val="28"/>
        </w:rPr>
        <w:t xml:space="preserve"> (введение игрового персонажа)</w:t>
      </w:r>
      <w:r w:rsidR="002B6A49" w:rsidRPr="00125757">
        <w:rPr>
          <w:bCs/>
          <w:sz w:val="28"/>
          <w:szCs w:val="28"/>
        </w:rPr>
        <w:t>.</w:t>
      </w:r>
    </w:p>
    <w:p w:rsidR="00810762" w:rsidRPr="00125757" w:rsidRDefault="00810762" w:rsidP="00C54A11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 w:rsidRPr="00125757">
        <w:rPr>
          <w:b/>
          <w:bCs/>
          <w:sz w:val="28"/>
          <w:szCs w:val="28"/>
        </w:rPr>
        <w:t>Цель в работе с  детьми:</w:t>
      </w:r>
      <w:r w:rsidRPr="00125757">
        <w:rPr>
          <w:bCs/>
          <w:sz w:val="28"/>
          <w:szCs w:val="28"/>
        </w:rPr>
        <w:t xml:space="preserve"> </w:t>
      </w:r>
      <w:r w:rsidRPr="00125757">
        <w:rPr>
          <w:sz w:val="28"/>
          <w:szCs w:val="28"/>
        </w:rPr>
        <w:t xml:space="preserve">формирование у ребенка интереса к сотрудничеству </w:t>
      </w:r>
      <w:proofErr w:type="gramStart"/>
      <w:r w:rsidRPr="00125757">
        <w:rPr>
          <w:sz w:val="28"/>
          <w:szCs w:val="28"/>
        </w:rPr>
        <w:t>со</w:t>
      </w:r>
      <w:proofErr w:type="gramEnd"/>
      <w:r w:rsidRPr="00125757">
        <w:rPr>
          <w:sz w:val="28"/>
          <w:szCs w:val="28"/>
        </w:rPr>
        <w:t xml:space="preserve"> взрослым</w:t>
      </w:r>
      <w:r w:rsidR="002B6A49" w:rsidRPr="00125757">
        <w:rPr>
          <w:sz w:val="28"/>
          <w:szCs w:val="28"/>
        </w:rPr>
        <w:t>.</w:t>
      </w:r>
      <w:r w:rsidRPr="00125757">
        <w:rPr>
          <w:sz w:val="28"/>
          <w:szCs w:val="28"/>
        </w:rPr>
        <w:t xml:space="preserve"> </w:t>
      </w:r>
    </w:p>
    <w:p w:rsidR="00810762" w:rsidRPr="00125757" w:rsidRDefault="00810762" w:rsidP="00C54A11">
      <w:pPr>
        <w:spacing w:line="276" w:lineRule="auto"/>
        <w:ind w:right="-1"/>
        <w:jc w:val="both"/>
        <w:rPr>
          <w:bCs/>
          <w:sz w:val="28"/>
          <w:szCs w:val="28"/>
        </w:rPr>
      </w:pPr>
      <w:r w:rsidRPr="00125757">
        <w:rPr>
          <w:b/>
          <w:bCs/>
          <w:sz w:val="28"/>
          <w:szCs w:val="28"/>
        </w:rPr>
        <w:t>Цель в работе с родителями</w:t>
      </w:r>
      <w:r w:rsidRPr="00125757">
        <w:rPr>
          <w:bCs/>
          <w:sz w:val="28"/>
          <w:szCs w:val="28"/>
        </w:rPr>
        <w:t>: познакомить родителей  со способами эмоционально окрашенного сотрудничества с ребенком, используя различные виды театра</w:t>
      </w:r>
      <w:r w:rsidR="002B6A49" w:rsidRPr="00125757">
        <w:rPr>
          <w:bCs/>
          <w:sz w:val="28"/>
          <w:szCs w:val="28"/>
        </w:rPr>
        <w:t>.</w:t>
      </w:r>
    </w:p>
    <w:p w:rsidR="00810762" w:rsidRPr="00125757" w:rsidRDefault="00810762" w:rsidP="00C54A11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125757">
        <w:rPr>
          <w:b/>
          <w:sz w:val="28"/>
          <w:szCs w:val="28"/>
        </w:rPr>
        <w:t xml:space="preserve">Задачи: </w:t>
      </w:r>
    </w:p>
    <w:p w:rsidR="00810762" w:rsidRPr="00125757" w:rsidRDefault="00810762" w:rsidP="00C54A11">
      <w:pPr>
        <w:numPr>
          <w:ilvl w:val="0"/>
          <w:numId w:val="19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sz w:val="28"/>
          <w:szCs w:val="28"/>
        </w:rPr>
        <w:t>познакомить с приемами использования пальчикового театра, игруше</w:t>
      </w:r>
      <w:proofErr w:type="gramStart"/>
      <w:r w:rsidRPr="00125757">
        <w:rPr>
          <w:sz w:val="28"/>
          <w:szCs w:val="28"/>
        </w:rPr>
        <w:t>к-</w:t>
      </w:r>
      <w:proofErr w:type="gramEnd"/>
      <w:r w:rsidRPr="00125757">
        <w:rPr>
          <w:sz w:val="28"/>
          <w:szCs w:val="28"/>
        </w:rPr>
        <w:t xml:space="preserve"> бибабо, настольного театра  для привлечения и концентрации  внимания детей,</w:t>
      </w:r>
    </w:p>
    <w:p w:rsidR="00810762" w:rsidRPr="00125757" w:rsidRDefault="00810762" w:rsidP="00C54A11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.учить давать четкие образцы действий, поддерживать стремление им следовать, не ограничивая при этом  инициативу, изобретательность и фантазию ребенка,</w:t>
      </w:r>
    </w:p>
    <w:p w:rsidR="00810762" w:rsidRPr="00125757" w:rsidRDefault="00810762" w:rsidP="00C54A11">
      <w:pPr>
        <w:numPr>
          <w:ilvl w:val="0"/>
          <w:numId w:val="19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sz w:val="28"/>
          <w:szCs w:val="28"/>
        </w:rPr>
        <w:t xml:space="preserve"> познакомить  с приемами эмоционально-речевого воздействия, используя театрализованные игрушки, поддерживать положительный эмоциональный отклик ребенка,</w:t>
      </w:r>
    </w:p>
    <w:p w:rsidR="00810762" w:rsidRPr="00125757" w:rsidRDefault="00810762" w:rsidP="00C54A11">
      <w:pPr>
        <w:numPr>
          <w:ilvl w:val="0"/>
          <w:numId w:val="19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sz w:val="28"/>
          <w:szCs w:val="28"/>
        </w:rPr>
        <w:t>познакомить  с приемами тактильного воздействия,</w:t>
      </w:r>
    </w:p>
    <w:p w:rsidR="003B48C1" w:rsidRPr="00C54A11" w:rsidRDefault="00810762" w:rsidP="00C54A11">
      <w:pPr>
        <w:numPr>
          <w:ilvl w:val="0"/>
          <w:numId w:val="19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создавать  условия для совместных переживаний</w:t>
      </w:r>
      <w:r w:rsidRPr="00125757">
        <w:rPr>
          <w:sz w:val="28"/>
          <w:szCs w:val="28"/>
        </w:rPr>
        <w:t xml:space="preserve"> родителей и детей.</w:t>
      </w:r>
    </w:p>
    <w:p w:rsidR="00810762" w:rsidRPr="00125757" w:rsidRDefault="00810762" w:rsidP="00C54A11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125757">
        <w:rPr>
          <w:b/>
          <w:bCs/>
          <w:sz w:val="28"/>
          <w:szCs w:val="28"/>
        </w:rPr>
        <w:t>2 этап «Играем вместе» (совместные действия детей и взрослых)</w:t>
      </w:r>
    </w:p>
    <w:p w:rsidR="00810762" w:rsidRPr="00125757" w:rsidRDefault="00810762" w:rsidP="00C54A11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 w:rsidRPr="00125757">
        <w:rPr>
          <w:b/>
          <w:bCs/>
          <w:sz w:val="28"/>
          <w:szCs w:val="28"/>
        </w:rPr>
        <w:t>Цель в работе с детьми:</w:t>
      </w:r>
      <w:r w:rsidRPr="00125757">
        <w:rPr>
          <w:bCs/>
          <w:sz w:val="28"/>
          <w:szCs w:val="28"/>
        </w:rPr>
        <w:t xml:space="preserve"> </w:t>
      </w:r>
      <w:r w:rsidRPr="00125757">
        <w:rPr>
          <w:sz w:val="28"/>
          <w:szCs w:val="28"/>
        </w:rPr>
        <w:t xml:space="preserve"> формирование у детей ориентировки на оценку своих действий взрослым.</w:t>
      </w:r>
    </w:p>
    <w:p w:rsidR="00810762" w:rsidRPr="00125757" w:rsidRDefault="00810762" w:rsidP="00C54A11">
      <w:pPr>
        <w:spacing w:line="276" w:lineRule="auto"/>
        <w:ind w:right="-1"/>
        <w:jc w:val="both"/>
        <w:rPr>
          <w:bCs/>
          <w:sz w:val="28"/>
          <w:szCs w:val="28"/>
        </w:rPr>
      </w:pPr>
      <w:r w:rsidRPr="00125757">
        <w:rPr>
          <w:b/>
          <w:bCs/>
          <w:sz w:val="28"/>
          <w:szCs w:val="28"/>
        </w:rPr>
        <w:t>Цель в работе с родителями</w:t>
      </w:r>
      <w:r w:rsidRPr="00125757">
        <w:rPr>
          <w:bCs/>
          <w:sz w:val="28"/>
          <w:szCs w:val="28"/>
        </w:rPr>
        <w:t xml:space="preserve">: </w:t>
      </w:r>
      <w:r w:rsidRPr="00125757">
        <w:rPr>
          <w:sz w:val="28"/>
          <w:szCs w:val="28"/>
        </w:rPr>
        <w:t>формировать партнерские отношения между детьми и родителями</w:t>
      </w:r>
      <w:r w:rsidR="00427314" w:rsidRPr="00125757">
        <w:rPr>
          <w:sz w:val="28"/>
          <w:szCs w:val="28"/>
        </w:rPr>
        <w:t>.</w:t>
      </w:r>
    </w:p>
    <w:p w:rsidR="00810762" w:rsidRPr="00125757" w:rsidRDefault="00810762" w:rsidP="00C54A11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125757">
        <w:rPr>
          <w:b/>
          <w:sz w:val="28"/>
          <w:szCs w:val="28"/>
        </w:rPr>
        <w:t xml:space="preserve">Задачи: </w:t>
      </w:r>
    </w:p>
    <w:p w:rsidR="00810762" w:rsidRPr="00125757" w:rsidRDefault="00810762" w:rsidP="00BC002B">
      <w:pPr>
        <w:numPr>
          <w:ilvl w:val="0"/>
          <w:numId w:val="17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bCs/>
          <w:sz w:val="28"/>
          <w:szCs w:val="28"/>
        </w:rPr>
        <w:lastRenderedPageBreak/>
        <w:t xml:space="preserve">учить родителей </w:t>
      </w:r>
      <w:r w:rsidRPr="00125757">
        <w:rPr>
          <w:sz w:val="28"/>
          <w:szCs w:val="28"/>
        </w:rPr>
        <w:t xml:space="preserve">моделировать игровые ситуации с использованием  различных видов театров </w:t>
      </w:r>
      <w:r w:rsidRPr="00125757">
        <w:rPr>
          <w:bCs/>
          <w:sz w:val="28"/>
          <w:szCs w:val="28"/>
        </w:rPr>
        <w:t>на развитие предметных, орудийных, соотносящих действий, основных движений,  на развитие речи  детей, продуктивных видов деятельности;</w:t>
      </w:r>
    </w:p>
    <w:p w:rsidR="00810762" w:rsidRPr="00125757" w:rsidRDefault="00810762" w:rsidP="00BC002B">
      <w:pPr>
        <w:numPr>
          <w:ilvl w:val="0"/>
          <w:numId w:val="17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>учить демонстрировать положительные эмоции во время взаимодействия взрослого с ребенком, давая похвалу и поощрение действиям ребенка;</w:t>
      </w:r>
    </w:p>
    <w:p w:rsidR="00810762" w:rsidRPr="00125757" w:rsidRDefault="00810762" w:rsidP="00BC002B">
      <w:pPr>
        <w:numPr>
          <w:ilvl w:val="0"/>
          <w:numId w:val="17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125757">
        <w:rPr>
          <w:sz w:val="28"/>
          <w:szCs w:val="28"/>
        </w:rPr>
        <w:t xml:space="preserve">учить </w:t>
      </w:r>
      <w:proofErr w:type="gramStart"/>
      <w:r w:rsidRPr="00125757">
        <w:rPr>
          <w:sz w:val="28"/>
          <w:szCs w:val="28"/>
        </w:rPr>
        <w:t>позитивно</w:t>
      </w:r>
      <w:proofErr w:type="gramEnd"/>
      <w:r w:rsidRPr="00125757">
        <w:rPr>
          <w:sz w:val="28"/>
          <w:szCs w:val="28"/>
        </w:rPr>
        <w:t xml:space="preserve"> ограничивать  действия ребенка;</w:t>
      </w:r>
    </w:p>
    <w:p w:rsidR="003B48C1" w:rsidRPr="00C54A11" w:rsidRDefault="00810762" w:rsidP="00BC002B">
      <w:pPr>
        <w:numPr>
          <w:ilvl w:val="0"/>
          <w:numId w:val="17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создавать  условия для совместных переживаний</w:t>
      </w:r>
      <w:r w:rsidRPr="00125757">
        <w:rPr>
          <w:sz w:val="28"/>
          <w:szCs w:val="28"/>
        </w:rPr>
        <w:t xml:space="preserve"> родителей и детей.</w:t>
      </w:r>
    </w:p>
    <w:p w:rsidR="00810762" w:rsidRPr="00125757" w:rsidRDefault="00810762" w:rsidP="00BC002B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125757">
        <w:rPr>
          <w:b/>
          <w:bCs/>
          <w:sz w:val="28"/>
          <w:szCs w:val="28"/>
        </w:rPr>
        <w:t>3 этап «Играй сам» (поощрение самостоятельных действий детей)</w:t>
      </w:r>
      <w:r w:rsidR="003B48C1" w:rsidRPr="00125757">
        <w:rPr>
          <w:b/>
          <w:bCs/>
          <w:sz w:val="28"/>
          <w:szCs w:val="28"/>
        </w:rPr>
        <w:t>.</w:t>
      </w:r>
    </w:p>
    <w:p w:rsidR="00810762" w:rsidRPr="00125757" w:rsidRDefault="00810762" w:rsidP="00BC002B">
      <w:pPr>
        <w:spacing w:line="276" w:lineRule="auto"/>
        <w:ind w:right="-1"/>
        <w:jc w:val="both"/>
        <w:rPr>
          <w:bCs/>
          <w:sz w:val="28"/>
          <w:szCs w:val="28"/>
        </w:rPr>
      </w:pPr>
      <w:r w:rsidRPr="00125757">
        <w:rPr>
          <w:b/>
          <w:bCs/>
          <w:sz w:val="28"/>
          <w:szCs w:val="28"/>
        </w:rPr>
        <w:t>Цель в работе с детьми</w:t>
      </w:r>
      <w:r w:rsidRPr="00125757">
        <w:rPr>
          <w:bCs/>
          <w:sz w:val="28"/>
          <w:szCs w:val="28"/>
        </w:rPr>
        <w:t>: формировать основы детской самостоятельности.</w:t>
      </w:r>
    </w:p>
    <w:p w:rsidR="00810762" w:rsidRPr="00125757" w:rsidRDefault="00810762" w:rsidP="00BC002B">
      <w:pPr>
        <w:spacing w:line="276" w:lineRule="auto"/>
        <w:ind w:right="-1"/>
        <w:jc w:val="both"/>
        <w:rPr>
          <w:bCs/>
          <w:sz w:val="28"/>
          <w:szCs w:val="28"/>
        </w:rPr>
      </w:pPr>
      <w:r w:rsidRPr="00125757">
        <w:rPr>
          <w:b/>
          <w:bCs/>
          <w:sz w:val="28"/>
          <w:szCs w:val="28"/>
        </w:rPr>
        <w:t>Цель в работе с родителями</w:t>
      </w:r>
      <w:r w:rsidRPr="00125757">
        <w:rPr>
          <w:bCs/>
          <w:sz w:val="28"/>
          <w:szCs w:val="28"/>
        </w:rPr>
        <w:t>: Расширить опыт взаимодействия родителей  и  детей.</w:t>
      </w:r>
    </w:p>
    <w:p w:rsidR="00810762" w:rsidRPr="00125757" w:rsidRDefault="00810762" w:rsidP="00BC002B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125757">
        <w:rPr>
          <w:b/>
          <w:bCs/>
          <w:sz w:val="28"/>
          <w:szCs w:val="28"/>
        </w:rPr>
        <w:t xml:space="preserve">Задачи: </w:t>
      </w:r>
    </w:p>
    <w:p w:rsidR="00810762" w:rsidRPr="00125757" w:rsidRDefault="00810762" w:rsidP="00BC002B">
      <w:pPr>
        <w:numPr>
          <w:ilvl w:val="0"/>
          <w:numId w:val="16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формировать поддерживающую позицию  родителя,</w:t>
      </w:r>
    </w:p>
    <w:p w:rsidR="00810762" w:rsidRPr="00125757" w:rsidRDefault="00810762" w:rsidP="00BC002B">
      <w:pPr>
        <w:numPr>
          <w:ilvl w:val="0"/>
          <w:numId w:val="16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учить родителей направлять самостоятельную деятельность  детей, используя различные виды театра и театрализованных игрушек,</w:t>
      </w:r>
    </w:p>
    <w:p w:rsidR="00810762" w:rsidRPr="00125757" w:rsidRDefault="00810762" w:rsidP="00BC002B">
      <w:pPr>
        <w:numPr>
          <w:ilvl w:val="0"/>
          <w:numId w:val="16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sz w:val="28"/>
          <w:szCs w:val="28"/>
        </w:rPr>
        <w:t xml:space="preserve"> учить подхватывать  встречные действия ребенка,</w:t>
      </w:r>
    </w:p>
    <w:p w:rsidR="00810762" w:rsidRPr="00125757" w:rsidRDefault="00810762" w:rsidP="00BC002B">
      <w:pPr>
        <w:numPr>
          <w:ilvl w:val="0"/>
          <w:numId w:val="16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sz w:val="28"/>
          <w:szCs w:val="28"/>
        </w:rPr>
        <w:t xml:space="preserve"> учить </w:t>
      </w:r>
      <w:proofErr w:type="gramStart"/>
      <w:r w:rsidRPr="00125757">
        <w:rPr>
          <w:sz w:val="28"/>
          <w:szCs w:val="28"/>
        </w:rPr>
        <w:t>позитивно</w:t>
      </w:r>
      <w:proofErr w:type="gramEnd"/>
      <w:r w:rsidRPr="00125757">
        <w:rPr>
          <w:sz w:val="28"/>
          <w:szCs w:val="28"/>
        </w:rPr>
        <w:t xml:space="preserve"> ограничивать  действия ребенка,</w:t>
      </w:r>
    </w:p>
    <w:p w:rsidR="00FB4A9C" w:rsidRPr="00125757" w:rsidRDefault="00810762" w:rsidP="00BC002B">
      <w:pPr>
        <w:numPr>
          <w:ilvl w:val="0"/>
          <w:numId w:val="16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125757">
        <w:rPr>
          <w:bCs/>
          <w:sz w:val="28"/>
          <w:szCs w:val="28"/>
        </w:rPr>
        <w:t>создавать  условия для совместных переживаний</w:t>
      </w:r>
      <w:r w:rsidRPr="00125757">
        <w:rPr>
          <w:sz w:val="28"/>
          <w:szCs w:val="28"/>
        </w:rPr>
        <w:t xml:space="preserve"> родителей и детей.</w:t>
      </w:r>
    </w:p>
    <w:p w:rsidR="00B95567" w:rsidRPr="00125757" w:rsidRDefault="00B95567" w:rsidP="00C54A11">
      <w:pPr>
        <w:spacing w:line="276" w:lineRule="auto"/>
        <w:ind w:right="-1"/>
        <w:jc w:val="both"/>
        <w:rPr>
          <w:sz w:val="28"/>
          <w:szCs w:val="28"/>
        </w:rPr>
      </w:pPr>
    </w:p>
    <w:sectPr w:rsidR="00B95567" w:rsidRPr="00125757" w:rsidSect="00125757">
      <w:headerReference w:type="even" r:id="rId9"/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CD" w:rsidRDefault="00D23ECD">
      <w:r>
        <w:separator/>
      </w:r>
    </w:p>
  </w:endnote>
  <w:endnote w:type="continuationSeparator" w:id="0">
    <w:p w:rsidR="00D23ECD" w:rsidRDefault="00D2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CD" w:rsidRDefault="00D23ECD">
      <w:r>
        <w:separator/>
      </w:r>
    </w:p>
  </w:footnote>
  <w:footnote w:type="continuationSeparator" w:id="0">
    <w:p w:rsidR="00D23ECD" w:rsidRDefault="00D2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C4" w:rsidRDefault="00C954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1861185</wp:posOffset>
              </wp:positionV>
              <wp:extent cx="65405" cy="50165"/>
              <wp:effectExtent l="2540" t="381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50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BC4" w:rsidRDefault="007D4BC4"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t>■/*1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45pt;margin-top:146.55pt;width:5.15pt;height:3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xhpgIAAKQFAAAOAAAAZHJzL2Uyb0RvYy54bWysVG1vmzAQ/j5p/8Hyd8rLgAZUUiUhTJO6&#10;F6ndD3DABGtgI9sNdNP++84mpEmrSdM2Plhn+/zcPXcPd3M7di06UKmY4Bn2rzyMKC9Fxfg+w18f&#10;CmeBkdKEV6QVnGb4iSp8u3z75mboUxqIRrQVlQhAuEqHPsON1n3quqpsaEfUlegph8tayI5o2Mq9&#10;W0kyAHrXuoHnxe4gZNVLUVKl4DSfLvHS4tc1LfXnulZUozbDkJu2q7Trzqzu8oake0n6hpXHNMhf&#10;ZNERxiHoCSonmqBHyV5BdayUQolaX5Wic0Vds5JaDsDG916wuW9ITy0XKI7qT2VS/w+2/HT4IhGr&#10;MhxgxEkHLXqgo0ZrMSLfVGfoVQpO9z246RGOocuWqervRPlNIS42DeF7upJSDA0lFWRnX7pnTycc&#10;ZUB2w0dRQRjyqIUFGmvZmdJBMRCgQ5eeTp0xqZRwGEehF2FUwk3k+XFkMnNJOj/tpdLvqeiQMTIs&#10;oe0WmhzulJ5cZxcTiYuCta1tfcsvDgBzOoHA8NTcmRRsJ38kXrJdbBehEwbx1gm9PHdWxSZ04sK/&#10;jvJ3+WaT+z9NXD9MG1ZVlJsws6r88M+6dtT3pIeTrpRoWWXgTEpK7nebVqIDAVUX9jsW5MzNvUzD&#10;1gu4vKDkB6G3DhKniBfXTliEkZNcewvH85N1EnthEubFJaU7xum/U0JDhpMoiCYl/ZabZ7/X3Eja&#10;MQ1zo2VdhhcnJ5Ia/W15ZVurCWsn+6wUJv3nUkC750ZbtRqBTlLV424EFCPhnaieQLdSgLJAnDDs&#10;wGiE/I7RAIMjwxwmG0btBw7KNzNmNuRs7GaD8BIeZlhjNJkbPc2ix16yfQO487+1gr+jYFa7zzlA&#10;4mYDo8BSOI4tM2vO99brebgufwEAAP//AwBQSwMEFAAGAAgAAAAhAGveEvrfAAAACwEAAA8AAABk&#10;cnMvZG93bnJldi54bWxMj8tqwzAQRfeF/oOYQneNZJu8HI9DCXTTXdNQ6E6xJraJHkZSHPvvq67a&#10;5XAP956p9pPRbCQfemcRsoUARrZxqrctwunz7WUDLERpldTOEsJMAfb140MlS+Xu9oPGY2xZKrGh&#10;lAhdjEPJeWg6MjIs3EA2ZRfnjYzp9C1XXt5TudE8F2LFjextWujkQIeOmuvxZhDW05ejIdCBvi9j&#10;47t+3uj3GfH5aXrdAYs0xT8YfvWTOtTJ6exuVgWmEZarfJtQhHxbZMASsVwXObAzQiEyAbyu+P8f&#10;6h8AAAD//wMAUEsBAi0AFAAGAAgAAAAhALaDOJL+AAAA4QEAABMAAAAAAAAAAAAAAAAAAAAAAFtD&#10;b250ZW50X1R5cGVzXS54bWxQSwECLQAUAAYACAAAACEAOP0h/9YAAACUAQAACwAAAAAAAAAAAAAA&#10;AAAvAQAAX3JlbHMvLnJlbHNQSwECLQAUAAYACAAAACEAOsPsYaYCAACkBQAADgAAAAAAAAAAAAAA&#10;AAAuAgAAZHJzL2Uyb0RvYy54bWxQSwECLQAUAAYACAAAACEAa94S+t8AAAALAQAADwAAAAAAAAAA&#10;AAAAAAAABQAAZHJzL2Rvd25yZXYueG1sUEsFBgAAAAAEAAQA8wAAAAwGAAAAAA==&#10;" filled="f" stroked="f">
              <v:textbox style="mso-fit-shape-to-text:t" inset="0,0,0,0">
                <w:txbxContent>
                  <w:p w:rsidR="007D4BC4" w:rsidRDefault="007D4BC4">
                    <w:r>
                      <w:rPr>
                        <w:rStyle w:val="a7"/>
                        <w:b w:val="0"/>
                        <w:bCs w:val="0"/>
                      </w:rPr>
                      <w:t>■/*1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C4" w:rsidRDefault="00C954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1861185</wp:posOffset>
              </wp:positionV>
              <wp:extent cx="123190" cy="76200"/>
              <wp:effectExtent l="2540" t="381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BC4" w:rsidRDefault="007D4BC4"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t>■/*1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1.45pt;margin-top:146.55pt;width:9.7pt;height: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hU0qAIAAKwFAAAOAAAAZHJzL2Uyb0RvYy54bWysVNtunDAQfa/Uf7D8TriEvYDCRsmyVJXS&#10;i5T0A7xgFqvGRrazkFb5947NstlNVKlqy4M12OMzl3M8V9dDy9GeKs2kyHB4EWBERSkrJnYZ/vZQ&#10;eEuMtCGiIlwKmuEnqvH16v27q75LaSQbySuqEIAInfZdhhtjutT3ddnQlugL2VEBh7VULTHwq3Z+&#10;pUgP6C33oyCY+71UVadkSbWG3Xw8xCuHX9e0NF/qWlODeIYhN+NW5datXf3VFUl3inQNKw9pkL/I&#10;oiVMQNAjVE4MQY+KvYFqWamklrW5KGXry7pmJXU1QDVh8Kqa+4Z01NUCzdHdsU36/8GWn/dfFWIV&#10;cIeRIC1Q9EAHg27lgCLbnb7TKTjdd+BmBti2nrZS3d3J8rtGQq4bInb0RinZN5RUkF1ob/onV0cc&#10;bUG2/SdZQRjyaKQDGmrVWkBoBgJ0YOnpyIxNpbQho8swgZMSjhZzIN4FIOl0t1PafKCyRdbIsALe&#10;HTbZ32ljcyHp5GJDCVkwzh33XJxtgOO4A5Hhqj2zOTgqfyZBsllulrEXR/ONFwd57t0U69ibF+Fi&#10;ll/m63UePtu4YZw2rKqosGEmWYXxn9F2EPgoiKOwtOSssnA2Ja122zVXaE9A1oX7Dg05cfPP03BN&#10;gFpelRRGcXAbJV4xXy68uIhnXrIIll4QJrfJPIiTOC/OS7pjgv57SajPcDKLZqOUfltb4L63tZG0&#10;ZQYGB2dthpdHJ5JaAW5E5ag1hPHRPmmFTf+lFUD3RLSTq1XoqFUzbIfDuwAwK+WtrJ5Av0qCwECK&#10;MPTAaKT6gVEPAyTDAiYcRvyjgBdgZ81kqMnYTgYRJVzMsMFoNNdmnEmPnWK7BnCnN3YDr6RgTsIv&#10;ORzeFowEV8lhfNmZc/rvvF6G7OoXAAAA//8DAFBLAwQUAAYACAAAACEAaib7jN8AAAALAQAADwAA&#10;AGRycy9kb3ducmV2LnhtbEyPy07DMBBF90j8gzVI7KjzUEoa4lSoEht2FITEzo2ncYQ9jmw3Tf4e&#10;s4Ll6B7de6bdL9awGX0YHQnINxkwpN6pkQYBH+8vDzWwECUpaRyhgBUD7Lvbm1Y2yl3pDedjHFgq&#10;odBIATrGqeE89BqtDBs3IaXs7LyVMZ1+4MrLayq3hhdZtuVWjpQWtJzwoLH/Pl6sgMfl0+EU8IBf&#10;57n3elxr87oKcX+3PD8Bi7jEPxh+9ZM6dMnp5C6kAjMCqm2xS6iAYlfmwBJR1UUJ7CSgzKoceNfy&#10;/z90PwAAAP//AwBQSwECLQAUAAYACAAAACEAtoM4kv4AAADhAQAAEwAAAAAAAAAAAAAAAAAAAAAA&#10;W0NvbnRlbnRfVHlwZXNdLnhtbFBLAQItABQABgAIAAAAIQA4/SH/1gAAAJQBAAALAAAAAAAAAAAA&#10;AAAAAC8BAABfcmVscy8ucmVsc1BLAQItABQABgAIAAAAIQC6+hU0qAIAAKwFAAAOAAAAAAAAAAAA&#10;AAAAAC4CAABkcnMvZTJvRG9jLnhtbFBLAQItABQABgAIAAAAIQBqJvuM3wAAAAsBAAAPAAAAAAAA&#10;AAAAAAAAAAIFAABkcnMvZG93bnJldi54bWxQSwUGAAAAAAQABADzAAAADgYAAAAA&#10;" filled="f" stroked="f">
              <v:textbox style="mso-fit-shape-to-text:t" inset="0,0,0,0">
                <w:txbxContent>
                  <w:p w:rsidR="007D4BC4" w:rsidRDefault="007D4BC4">
                    <w:r>
                      <w:rPr>
                        <w:rStyle w:val="a7"/>
                        <w:b w:val="0"/>
                        <w:bCs w:val="0"/>
                      </w:rPr>
                      <w:t>■/*1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903"/>
    <w:multiLevelType w:val="hybridMultilevel"/>
    <w:tmpl w:val="30F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3460"/>
    <w:multiLevelType w:val="multilevel"/>
    <w:tmpl w:val="14EC03C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6296B"/>
    <w:multiLevelType w:val="hybridMultilevel"/>
    <w:tmpl w:val="2D2EC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0B46"/>
    <w:multiLevelType w:val="multilevel"/>
    <w:tmpl w:val="762837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F0C27"/>
    <w:multiLevelType w:val="hybridMultilevel"/>
    <w:tmpl w:val="B5F65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BC694A"/>
    <w:multiLevelType w:val="hybridMultilevel"/>
    <w:tmpl w:val="8702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01A6F"/>
    <w:multiLevelType w:val="hybridMultilevel"/>
    <w:tmpl w:val="4FEC6E16"/>
    <w:lvl w:ilvl="0" w:tplc="761A21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7076FEA"/>
    <w:multiLevelType w:val="hybridMultilevel"/>
    <w:tmpl w:val="48DC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3077F"/>
    <w:multiLevelType w:val="hybridMultilevel"/>
    <w:tmpl w:val="96D4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F53AA"/>
    <w:multiLevelType w:val="hybridMultilevel"/>
    <w:tmpl w:val="D7683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0B1220C"/>
    <w:multiLevelType w:val="multilevel"/>
    <w:tmpl w:val="AE4E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D3A8E"/>
    <w:multiLevelType w:val="hybridMultilevel"/>
    <w:tmpl w:val="42180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E7BF9"/>
    <w:multiLevelType w:val="multilevel"/>
    <w:tmpl w:val="9DC4DA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7C633D"/>
    <w:multiLevelType w:val="multilevel"/>
    <w:tmpl w:val="EFA05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C67BE"/>
    <w:multiLevelType w:val="multilevel"/>
    <w:tmpl w:val="7474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30D07"/>
    <w:multiLevelType w:val="hybridMultilevel"/>
    <w:tmpl w:val="0F8E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678ED"/>
    <w:multiLevelType w:val="multilevel"/>
    <w:tmpl w:val="83EC9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271A3B"/>
    <w:multiLevelType w:val="hybridMultilevel"/>
    <w:tmpl w:val="011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F3178"/>
    <w:multiLevelType w:val="hybridMultilevel"/>
    <w:tmpl w:val="FBD0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65BAD"/>
    <w:multiLevelType w:val="hybridMultilevel"/>
    <w:tmpl w:val="9638843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>
    <w:nsid w:val="56DB4BF1"/>
    <w:multiLevelType w:val="hybridMultilevel"/>
    <w:tmpl w:val="427C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0749F"/>
    <w:multiLevelType w:val="hybridMultilevel"/>
    <w:tmpl w:val="11E0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936FF"/>
    <w:multiLevelType w:val="multilevel"/>
    <w:tmpl w:val="25E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EB62D3"/>
    <w:multiLevelType w:val="hybridMultilevel"/>
    <w:tmpl w:val="04965A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DC7A45"/>
    <w:multiLevelType w:val="hybridMultilevel"/>
    <w:tmpl w:val="09FA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712D4"/>
    <w:multiLevelType w:val="hybridMultilevel"/>
    <w:tmpl w:val="F2C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3051A"/>
    <w:multiLevelType w:val="hybridMultilevel"/>
    <w:tmpl w:val="EFDEACDA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7">
    <w:nsid w:val="70681A67"/>
    <w:multiLevelType w:val="multilevel"/>
    <w:tmpl w:val="2046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020730"/>
    <w:multiLevelType w:val="hybridMultilevel"/>
    <w:tmpl w:val="F398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F3179"/>
    <w:multiLevelType w:val="hybridMultilevel"/>
    <w:tmpl w:val="422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22F93"/>
    <w:multiLevelType w:val="hybridMultilevel"/>
    <w:tmpl w:val="E566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2"/>
  </w:num>
  <w:num w:numId="5">
    <w:abstractNumId w:val="17"/>
  </w:num>
  <w:num w:numId="6">
    <w:abstractNumId w:val="6"/>
  </w:num>
  <w:num w:numId="7">
    <w:abstractNumId w:val="30"/>
  </w:num>
  <w:num w:numId="8">
    <w:abstractNumId w:val="0"/>
  </w:num>
  <w:num w:numId="9">
    <w:abstractNumId w:val="21"/>
  </w:num>
  <w:num w:numId="10">
    <w:abstractNumId w:val="19"/>
  </w:num>
  <w:num w:numId="11">
    <w:abstractNumId w:val="25"/>
  </w:num>
  <w:num w:numId="12">
    <w:abstractNumId w:val="8"/>
  </w:num>
  <w:num w:numId="13">
    <w:abstractNumId w:val="7"/>
  </w:num>
  <w:num w:numId="14">
    <w:abstractNumId w:val="23"/>
  </w:num>
  <w:num w:numId="15">
    <w:abstractNumId w:val="28"/>
  </w:num>
  <w:num w:numId="16">
    <w:abstractNumId w:val="18"/>
  </w:num>
  <w:num w:numId="17">
    <w:abstractNumId w:val="29"/>
  </w:num>
  <w:num w:numId="18">
    <w:abstractNumId w:val="9"/>
  </w:num>
  <w:num w:numId="19">
    <w:abstractNumId w:val="15"/>
  </w:num>
  <w:num w:numId="20">
    <w:abstractNumId w:val="2"/>
  </w:num>
  <w:num w:numId="21">
    <w:abstractNumId w:val="20"/>
  </w:num>
  <w:num w:numId="22">
    <w:abstractNumId w:val="5"/>
  </w:num>
  <w:num w:numId="23">
    <w:abstractNumId w:val="11"/>
  </w:num>
  <w:num w:numId="24">
    <w:abstractNumId w:val="22"/>
  </w:num>
  <w:num w:numId="25">
    <w:abstractNumId w:val="10"/>
  </w:num>
  <w:num w:numId="26">
    <w:abstractNumId w:val="27"/>
  </w:num>
  <w:num w:numId="27">
    <w:abstractNumId w:val="26"/>
  </w:num>
  <w:num w:numId="28">
    <w:abstractNumId w:val="4"/>
  </w:num>
  <w:num w:numId="29">
    <w:abstractNumId w:val="14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2"/>
    <w:rsid w:val="00000357"/>
    <w:rsid w:val="0000215A"/>
    <w:rsid w:val="0000462F"/>
    <w:rsid w:val="000102AB"/>
    <w:rsid w:val="00013F8B"/>
    <w:rsid w:val="000155C7"/>
    <w:rsid w:val="0002135C"/>
    <w:rsid w:val="00023140"/>
    <w:rsid w:val="00023750"/>
    <w:rsid w:val="0002506F"/>
    <w:rsid w:val="00027FE2"/>
    <w:rsid w:val="0003090F"/>
    <w:rsid w:val="00032C53"/>
    <w:rsid w:val="00037004"/>
    <w:rsid w:val="00037423"/>
    <w:rsid w:val="00040A97"/>
    <w:rsid w:val="000412D0"/>
    <w:rsid w:val="00051E3A"/>
    <w:rsid w:val="00052B12"/>
    <w:rsid w:val="00053D85"/>
    <w:rsid w:val="00056328"/>
    <w:rsid w:val="00062F72"/>
    <w:rsid w:val="0006375E"/>
    <w:rsid w:val="000662B5"/>
    <w:rsid w:val="00070353"/>
    <w:rsid w:val="00072D22"/>
    <w:rsid w:val="000737D1"/>
    <w:rsid w:val="00076356"/>
    <w:rsid w:val="000808BB"/>
    <w:rsid w:val="0008220A"/>
    <w:rsid w:val="0008553C"/>
    <w:rsid w:val="00086292"/>
    <w:rsid w:val="00091858"/>
    <w:rsid w:val="00091A86"/>
    <w:rsid w:val="00093900"/>
    <w:rsid w:val="000943C4"/>
    <w:rsid w:val="00095BD6"/>
    <w:rsid w:val="000A124D"/>
    <w:rsid w:val="000A502D"/>
    <w:rsid w:val="000A52B1"/>
    <w:rsid w:val="000B028C"/>
    <w:rsid w:val="000B0F4E"/>
    <w:rsid w:val="000B5B3D"/>
    <w:rsid w:val="000B6436"/>
    <w:rsid w:val="000B69B1"/>
    <w:rsid w:val="000B76CC"/>
    <w:rsid w:val="000C155C"/>
    <w:rsid w:val="000C1F1B"/>
    <w:rsid w:val="000D0FFE"/>
    <w:rsid w:val="000D2233"/>
    <w:rsid w:val="000D4FBD"/>
    <w:rsid w:val="000D633B"/>
    <w:rsid w:val="000D6A64"/>
    <w:rsid w:val="000E015A"/>
    <w:rsid w:val="000E36FE"/>
    <w:rsid w:val="000E4796"/>
    <w:rsid w:val="000F0C2A"/>
    <w:rsid w:val="000F1CB1"/>
    <w:rsid w:val="000F1EC2"/>
    <w:rsid w:val="000F380B"/>
    <w:rsid w:val="0010008A"/>
    <w:rsid w:val="0010595C"/>
    <w:rsid w:val="00113AC6"/>
    <w:rsid w:val="00113C9D"/>
    <w:rsid w:val="00115364"/>
    <w:rsid w:val="00117055"/>
    <w:rsid w:val="00117D73"/>
    <w:rsid w:val="00121CCE"/>
    <w:rsid w:val="00124D1B"/>
    <w:rsid w:val="00125757"/>
    <w:rsid w:val="00134941"/>
    <w:rsid w:val="00134DDD"/>
    <w:rsid w:val="0013507E"/>
    <w:rsid w:val="001368AD"/>
    <w:rsid w:val="00140B6C"/>
    <w:rsid w:val="00140CBA"/>
    <w:rsid w:val="00140E13"/>
    <w:rsid w:val="00142571"/>
    <w:rsid w:val="00147012"/>
    <w:rsid w:val="00150C5F"/>
    <w:rsid w:val="00151796"/>
    <w:rsid w:val="00152BF5"/>
    <w:rsid w:val="00153BDC"/>
    <w:rsid w:val="001546FE"/>
    <w:rsid w:val="0015518E"/>
    <w:rsid w:val="00162524"/>
    <w:rsid w:val="001637E5"/>
    <w:rsid w:val="0016736C"/>
    <w:rsid w:val="00167574"/>
    <w:rsid w:val="00167C0E"/>
    <w:rsid w:val="00171378"/>
    <w:rsid w:val="00173296"/>
    <w:rsid w:val="00173661"/>
    <w:rsid w:val="001737B0"/>
    <w:rsid w:val="00173949"/>
    <w:rsid w:val="00177B36"/>
    <w:rsid w:val="00180636"/>
    <w:rsid w:val="00192AA5"/>
    <w:rsid w:val="001936E4"/>
    <w:rsid w:val="0019468E"/>
    <w:rsid w:val="001963A7"/>
    <w:rsid w:val="00196CB1"/>
    <w:rsid w:val="0019714F"/>
    <w:rsid w:val="001A0B0F"/>
    <w:rsid w:val="001A6CA4"/>
    <w:rsid w:val="001B2D33"/>
    <w:rsid w:val="001B5F3D"/>
    <w:rsid w:val="001C0B04"/>
    <w:rsid w:val="001C2C06"/>
    <w:rsid w:val="001C5EA5"/>
    <w:rsid w:val="001C6016"/>
    <w:rsid w:val="001C7935"/>
    <w:rsid w:val="001D096B"/>
    <w:rsid w:val="001D1C94"/>
    <w:rsid w:val="001D6E76"/>
    <w:rsid w:val="001D7AA9"/>
    <w:rsid w:val="001E0F8D"/>
    <w:rsid w:val="001E1C0C"/>
    <w:rsid w:val="001E24C9"/>
    <w:rsid w:val="001E2F42"/>
    <w:rsid w:val="001F06E8"/>
    <w:rsid w:val="001F17C2"/>
    <w:rsid w:val="001F1A34"/>
    <w:rsid w:val="001F4F16"/>
    <w:rsid w:val="001F62D9"/>
    <w:rsid w:val="002018CA"/>
    <w:rsid w:val="00203884"/>
    <w:rsid w:val="0020464F"/>
    <w:rsid w:val="00205244"/>
    <w:rsid w:val="00205EA4"/>
    <w:rsid w:val="00206FDD"/>
    <w:rsid w:val="00207B0F"/>
    <w:rsid w:val="00211FAF"/>
    <w:rsid w:val="00215EEA"/>
    <w:rsid w:val="002172A0"/>
    <w:rsid w:val="0022088E"/>
    <w:rsid w:val="00220CC9"/>
    <w:rsid w:val="00221D0D"/>
    <w:rsid w:val="00221E57"/>
    <w:rsid w:val="00222487"/>
    <w:rsid w:val="00223ACA"/>
    <w:rsid w:val="00232232"/>
    <w:rsid w:val="002340E5"/>
    <w:rsid w:val="00235DD7"/>
    <w:rsid w:val="002362C4"/>
    <w:rsid w:val="0023630F"/>
    <w:rsid w:val="002363E5"/>
    <w:rsid w:val="00242CE6"/>
    <w:rsid w:val="002505E9"/>
    <w:rsid w:val="00251D77"/>
    <w:rsid w:val="002571F0"/>
    <w:rsid w:val="00261AF2"/>
    <w:rsid w:val="0026262D"/>
    <w:rsid w:val="00265959"/>
    <w:rsid w:val="00272E05"/>
    <w:rsid w:val="0027449E"/>
    <w:rsid w:val="00274BDC"/>
    <w:rsid w:val="00274ED6"/>
    <w:rsid w:val="002853BE"/>
    <w:rsid w:val="00287AAE"/>
    <w:rsid w:val="00287C08"/>
    <w:rsid w:val="0029070F"/>
    <w:rsid w:val="00290EF6"/>
    <w:rsid w:val="0029224F"/>
    <w:rsid w:val="0029349E"/>
    <w:rsid w:val="0029484E"/>
    <w:rsid w:val="00294FC4"/>
    <w:rsid w:val="00295B0E"/>
    <w:rsid w:val="00296A41"/>
    <w:rsid w:val="002A11B9"/>
    <w:rsid w:val="002A15B7"/>
    <w:rsid w:val="002A2859"/>
    <w:rsid w:val="002A3509"/>
    <w:rsid w:val="002A4A67"/>
    <w:rsid w:val="002A69BC"/>
    <w:rsid w:val="002A726C"/>
    <w:rsid w:val="002B08E3"/>
    <w:rsid w:val="002B2250"/>
    <w:rsid w:val="002B6A49"/>
    <w:rsid w:val="002C073F"/>
    <w:rsid w:val="002C2619"/>
    <w:rsid w:val="002C3A04"/>
    <w:rsid w:val="002C4443"/>
    <w:rsid w:val="002C557B"/>
    <w:rsid w:val="002C5684"/>
    <w:rsid w:val="002C7186"/>
    <w:rsid w:val="002C76D3"/>
    <w:rsid w:val="002D147E"/>
    <w:rsid w:val="002D6F48"/>
    <w:rsid w:val="002E1365"/>
    <w:rsid w:val="002E18F6"/>
    <w:rsid w:val="002E3AE0"/>
    <w:rsid w:val="002E4096"/>
    <w:rsid w:val="002E7EEF"/>
    <w:rsid w:val="002F160A"/>
    <w:rsid w:val="002F1A0B"/>
    <w:rsid w:val="002F2117"/>
    <w:rsid w:val="002F2ACB"/>
    <w:rsid w:val="002F6070"/>
    <w:rsid w:val="002F70CD"/>
    <w:rsid w:val="002F7BCA"/>
    <w:rsid w:val="00300B5C"/>
    <w:rsid w:val="00300EF1"/>
    <w:rsid w:val="00302E17"/>
    <w:rsid w:val="00303473"/>
    <w:rsid w:val="003035F8"/>
    <w:rsid w:val="003049D2"/>
    <w:rsid w:val="00307218"/>
    <w:rsid w:val="00310333"/>
    <w:rsid w:val="0031102D"/>
    <w:rsid w:val="00311814"/>
    <w:rsid w:val="00312F4F"/>
    <w:rsid w:val="003154E5"/>
    <w:rsid w:val="00315AE4"/>
    <w:rsid w:val="003160BE"/>
    <w:rsid w:val="00316D2C"/>
    <w:rsid w:val="003203CF"/>
    <w:rsid w:val="00324387"/>
    <w:rsid w:val="003248BE"/>
    <w:rsid w:val="00324B65"/>
    <w:rsid w:val="00326886"/>
    <w:rsid w:val="0033043C"/>
    <w:rsid w:val="003337E2"/>
    <w:rsid w:val="00337246"/>
    <w:rsid w:val="00337F1C"/>
    <w:rsid w:val="003437AC"/>
    <w:rsid w:val="003466DF"/>
    <w:rsid w:val="003476FD"/>
    <w:rsid w:val="0035083C"/>
    <w:rsid w:val="00353EEF"/>
    <w:rsid w:val="00360014"/>
    <w:rsid w:val="00362365"/>
    <w:rsid w:val="0037050B"/>
    <w:rsid w:val="00374D82"/>
    <w:rsid w:val="00376891"/>
    <w:rsid w:val="00380C2C"/>
    <w:rsid w:val="00384E1F"/>
    <w:rsid w:val="0038662F"/>
    <w:rsid w:val="00387884"/>
    <w:rsid w:val="00391FE7"/>
    <w:rsid w:val="00392238"/>
    <w:rsid w:val="00392B63"/>
    <w:rsid w:val="00392CCD"/>
    <w:rsid w:val="0039641D"/>
    <w:rsid w:val="0039728C"/>
    <w:rsid w:val="00397819"/>
    <w:rsid w:val="003A1EDF"/>
    <w:rsid w:val="003A25A5"/>
    <w:rsid w:val="003A2FAA"/>
    <w:rsid w:val="003A4E96"/>
    <w:rsid w:val="003A555A"/>
    <w:rsid w:val="003B039E"/>
    <w:rsid w:val="003B1691"/>
    <w:rsid w:val="003B48C1"/>
    <w:rsid w:val="003C03AC"/>
    <w:rsid w:val="003C09D5"/>
    <w:rsid w:val="003C0E3A"/>
    <w:rsid w:val="003C46FF"/>
    <w:rsid w:val="003C4848"/>
    <w:rsid w:val="003C5AB5"/>
    <w:rsid w:val="003C679B"/>
    <w:rsid w:val="003C7FC6"/>
    <w:rsid w:val="003D1E83"/>
    <w:rsid w:val="003D20E5"/>
    <w:rsid w:val="003D2DE1"/>
    <w:rsid w:val="003D66CC"/>
    <w:rsid w:val="003E2DAA"/>
    <w:rsid w:val="003E4F79"/>
    <w:rsid w:val="003E7AB9"/>
    <w:rsid w:val="003F547D"/>
    <w:rsid w:val="00404602"/>
    <w:rsid w:val="0040734D"/>
    <w:rsid w:val="00407B9D"/>
    <w:rsid w:val="0041046D"/>
    <w:rsid w:val="00411DE4"/>
    <w:rsid w:val="0041271B"/>
    <w:rsid w:val="00412732"/>
    <w:rsid w:val="00413620"/>
    <w:rsid w:val="004164DB"/>
    <w:rsid w:val="0041697D"/>
    <w:rsid w:val="00416D2D"/>
    <w:rsid w:val="0042041A"/>
    <w:rsid w:val="00421C2E"/>
    <w:rsid w:val="004242A0"/>
    <w:rsid w:val="004253C3"/>
    <w:rsid w:val="00427314"/>
    <w:rsid w:val="004348FE"/>
    <w:rsid w:val="00436FCB"/>
    <w:rsid w:val="004375DF"/>
    <w:rsid w:val="00441852"/>
    <w:rsid w:val="00441906"/>
    <w:rsid w:val="00443D41"/>
    <w:rsid w:val="004448D2"/>
    <w:rsid w:val="00446B15"/>
    <w:rsid w:val="004476F9"/>
    <w:rsid w:val="004527A4"/>
    <w:rsid w:val="00456097"/>
    <w:rsid w:val="00456D1C"/>
    <w:rsid w:val="00457765"/>
    <w:rsid w:val="00461FC3"/>
    <w:rsid w:val="00462998"/>
    <w:rsid w:val="00464E24"/>
    <w:rsid w:val="00464E3C"/>
    <w:rsid w:val="0046629D"/>
    <w:rsid w:val="00472085"/>
    <w:rsid w:val="004721F3"/>
    <w:rsid w:val="004732B9"/>
    <w:rsid w:val="004765BC"/>
    <w:rsid w:val="00477A61"/>
    <w:rsid w:val="00481196"/>
    <w:rsid w:val="00493C90"/>
    <w:rsid w:val="00495F30"/>
    <w:rsid w:val="004A4C72"/>
    <w:rsid w:val="004A6E4E"/>
    <w:rsid w:val="004B1CE9"/>
    <w:rsid w:val="004B3FF7"/>
    <w:rsid w:val="004B64B0"/>
    <w:rsid w:val="004B6902"/>
    <w:rsid w:val="004C1F75"/>
    <w:rsid w:val="004C2A65"/>
    <w:rsid w:val="004C38A3"/>
    <w:rsid w:val="004C6FDA"/>
    <w:rsid w:val="004D213A"/>
    <w:rsid w:val="004E18B3"/>
    <w:rsid w:val="004E3D4D"/>
    <w:rsid w:val="004E78FB"/>
    <w:rsid w:val="004F32A1"/>
    <w:rsid w:val="004F3324"/>
    <w:rsid w:val="004F45EA"/>
    <w:rsid w:val="004F49AD"/>
    <w:rsid w:val="00502856"/>
    <w:rsid w:val="00504B70"/>
    <w:rsid w:val="005051B5"/>
    <w:rsid w:val="0051110C"/>
    <w:rsid w:val="00515DBD"/>
    <w:rsid w:val="0052127D"/>
    <w:rsid w:val="005219AB"/>
    <w:rsid w:val="005229DC"/>
    <w:rsid w:val="00525761"/>
    <w:rsid w:val="00525BDC"/>
    <w:rsid w:val="0053103C"/>
    <w:rsid w:val="005326C2"/>
    <w:rsid w:val="00532783"/>
    <w:rsid w:val="00533E34"/>
    <w:rsid w:val="0053426C"/>
    <w:rsid w:val="00534340"/>
    <w:rsid w:val="00537819"/>
    <w:rsid w:val="00537C64"/>
    <w:rsid w:val="005403B2"/>
    <w:rsid w:val="00541C1F"/>
    <w:rsid w:val="00543188"/>
    <w:rsid w:val="005437FA"/>
    <w:rsid w:val="00547F62"/>
    <w:rsid w:val="00552C1E"/>
    <w:rsid w:val="00557C35"/>
    <w:rsid w:val="00560966"/>
    <w:rsid w:val="00565032"/>
    <w:rsid w:val="00570CCA"/>
    <w:rsid w:val="00571681"/>
    <w:rsid w:val="00571E89"/>
    <w:rsid w:val="00573632"/>
    <w:rsid w:val="00576BF2"/>
    <w:rsid w:val="00576F19"/>
    <w:rsid w:val="00577E27"/>
    <w:rsid w:val="0058275F"/>
    <w:rsid w:val="00582C5D"/>
    <w:rsid w:val="005869F7"/>
    <w:rsid w:val="005877E6"/>
    <w:rsid w:val="005909EA"/>
    <w:rsid w:val="0059198D"/>
    <w:rsid w:val="00592C63"/>
    <w:rsid w:val="00594A98"/>
    <w:rsid w:val="005957A2"/>
    <w:rsid w:val="00596071"/>
    <w:rsid w:val="00596D4A"/>
    <w:rsid w:val="005A0C70"/>
    <w:rsid w:val="005A1828"/>
    <w:rsid w:val="005A1E45"/>
    <w:rsid w:val="005A2605"/>
    <w:rsid w:val="005A37FF"/>
    <w:rsid w:val="005A5C40"/>
    <w:rsid w:val="005B2DE1"/>
    <w:rsid w:val="005B45E2"/>
    <w:rsid w:val="005B4E52"/>
    <w:rsid w:val="005B544A"/>
    <w:rsid w:val="005C2E3A"/>
    <w:rsid w:val="005C5FB5"/>
    <w:rsid w:val="005C79B8"/>
    <w:rsid w:val="005D0CF8"/>
    <w:rsid w:val="005D13A6"/>
    <w:rsid w:val="005D5CC6"/>
    <w:rsid w:val="005D6796"/>
    <w:rsid w:val="005D7502"/>
    <w:rsid w:val="005E0255"/>
    <w:rsid w:val="005E0306"/>
    <w:rsid w:val="005E4C63"/>
    <w:rsid w:val="005F0C95"/>
    <w:rsid w:val="006027AE"/>
    <w:rsid w:val="006037F2"/>
    <w:rsid w:val="00603B3F"/>
    <w:rsid w:val="006050F1"/>
    <w:rsid w:val="006056F7"/>
    <w:rsid w:val="00613183"/>
    <w:rsid w:val="00614EF7"/>
    <w:rsid w:val="00620FD2"/>
    <w:rsid w:val="0062464D"/>
    <w:rsid w:val="00626D52"/>
    <w:rsid w:val="00627288"/>
    <w:rsid w:val="0062761F"/>
    <w:rsid w:val="0063392F"/>
    <w:rsid w:val="006345AC"/>
    <w:rsid w:val="00641D2F"/>
    <w:rsid w:val="00641E96"/>
    <w:rsid w:val="00644C9E"/>
    <w:rsid w:val="0064583A"/>
    <w:rsid w:val="00650489"/>
    <w:rsid w:val="006505F0"/>
    <w:rsid w:val="00653D5C"/>
    <w:rsid w:val="00656A49"/>
    <w:rsid w:val="00656B69"/>
    <w:rsid w:val="00660C44"/>
    <w:rsid w:val="00665DA6"/>
    <w:rsid w:val="00667C91"/>
    <w:rsid w:val="00674EA3"/>
    <w:rsid w:val="00676D49"/>
    <w:rsid w:val="006775BF"/>
    <w:rsid w:val="00680D36"/>
    <w:rsid w:val="0068164A"/>
    <w:rsid w:val="00681736"/>
    <w:rsid w:val="00684CFF"/>
    <w:rsid w:val="00687579"/>
    <w:rsid w:val="0068762C"/>
    <w:rsid w:val="00691143"/>
    <w:rsid w:val="00691A0C"/>
    <w:rsid w:val="00693AD0"/>
    <w:rsid w:val="00694F0C"/>
    <w:rsid w:val="006952ED"/>
    <w:rsid w:val="006A01A2"/>
    <w:rsid w:val="006A434C"/>
    <w:rsid w:val="006A43AF"/>
    <w:rsid w:val="006A47EE"/>
    <w:rsid w:val="006A573C"/>
    <w:rsid w:val="006B1274"/>
    <w:rsid w:val="006B2522"/>
    <w:rsid w:val="006B50E2"/>
    <w:rsid w:val="006B5101"/>
    <w:rsid w:val="006B55E7"/>
    <w:rsid w:val="006B6C6E"/>
    <w:rsid w:val="006C04E9"/>
    <w:rsid w:val="006C1D99"/>
    <w:rsid w:val="006C273C"/>
    <w:rsid w:val="006C3564"/>
    <w:rsid w:val="006C3EDE"/>
    <w:rsid w:val="006C4F4F"/>
    <w:rsid w:val="006C5024"/>
    <w:rsid w:val="006C7501"/>
    <w:rsid w:val="006C7982"/>
    <w:rsid w:val="006D1F33"/>
    <w:rsid w:val="006D4258"/>
    <w:rsid w:val="006D597C"/>
    <w:rsid w:val="006E3D21"/>
    <w:rsid w:val="006E4922"/>
    <w:rsid w:val="006E7F35"/>
    <w:rsid w:val="006F0914"/>
    <w:rsid w:val="006F1E6D"/>
    <w:rsid w:val="006F28D6"/>
    <w:rsid w:val="006F41E7"/>
    <w:rsid w:val="006F479B"/>
    <w:rsid w:val="006F75B0"/>
    <w:rsid w:val="007010E0"/>
    <w:rsid w:val="0071167F"/>
    <w:rsid w:val="00711CC5"/>
    <w:rsid w:val="007126C5"/>
    <w:rsid w:val="00714CD8"/>
    <w:rsid w:val="007248E3"/>
    <w:rsid w:val="00724ABB"/>
    <w:rsid w:val="00724CD6"/>
    <w:rsid w:val="00724E93"/>
    <w:rsid w:val="00724F3E"/>
    <w:rsid w:val="00731A42"/>
    <w:rsid w:val="00733476"/>
    <w:rsid w:val="007343A8"/>
    <w:rsid w:val="00734890"/>
    <w:rsid w:val="00736D22"/>
    <w:rsid w:val="00742C23"/>
    <w:rsid w:val="007434C7"/>
    <w:rsid w:val="00746EF9"/>
    <w:rsid w:val="00747F0A"/>
    <w:rsid w:val="00750523"/>
    <w:rsid w:val="007506CF"/>
    <w:rsid w:val="00752CE6"/>
    <w:rsid w:val="00755E71"/>
    <w:rsid w:val="00755F8A"/>
    <w:rsid w:val="00756146"/>
    <w:rsid w:val="00756C10"/>
    <w:rsid w:val="00763099"/>
    <w:rsid w:val="007651BD"/>
    <w:rsid w:val="0076542B"/>
    <w:rsid w:val="007668E9"/>
    <w:rsid w:val="00767616"/>
    <w:rsid w:val="00770EBF"/>
    <w:rsid w:val="0077360E"/>
    <w:rsid w:val="007741EF"/>
    <w:rsid w:val="007746F5"/>
    <w:rsid w:val="007752A4"/>
    <w:rsid w:val="00777028"/>
    <w:rsid w:val="007901B7"/>
    <w:rsid w:val="0079045B"/>
    <w:rsid w:val="00792D94"/>
    <w:rsid w:val="007937D2"/>
    <w:rsid w:val="00796B8E"/>
    <w:rsid w:val="007A0434"/>
    <w:rsid w:val="007A1E8F"/>
    <w:rsid w:val="007A6E2A"/>
    <w:rsid w:val="007A77C9"/>
    <w:rsid w:val="007B0399"/>
    <w:rsid w:val="007B25AB"/>
    <w:rsid w:val="007B5735"/>
    <w:rsid w:val="007B7D93"/>
    <w:rsid w:val="007C12F8"/>
    <w:rsid w:val="007C179C"/>
    <w:rsid w:val="007C2B69"/>
    <w:rsid w:val="007C2BDC"/>
    <w:rsid w:val="007C2DEB"/>
    <w:rsid w:val="007C4DE8"/>
    <w:rsid w:val="007C7677"/>
    <w:rsid w:val="007D3623"/>
    <w:rsid w:val="007D4BC4"/>
    <w:rsid w:val="007D6247"/>
    <w:rsid w:val="007E05D6"/>
    <w:rsid w:val="007E07B7"/>
    <w:rsid w:val="007E0A5B"/>
    <w:rsid w:val="007E480A"/>
    <w:rsid w:val="007E5384"/>
    <w:rsid w:val="007E60EB"/>
    <w:rsid w:val="007F37D4"/>
    <w:rsid w:val="007F6486"/>
    <w:rsid w:val="007F752A"/>
    <w:rsid w:val="00803FF8"/>
    <w:rsid w:val="00806865"/>
    <w:rsid w:val="00806B15"/>
    <w:rsid w:val="0081041A"/>
    <w:rsid w:val="00810762"/>
    <w:rsid w:val="00814D74"/>
    <w:rsid w:val="00814FB3"/>
    <w:rsid w:val="00815B6D"/>
    <w:rsid w:val="00816AB4"/>
    <w:rsid w:val="008174DA"/>
    <w:rsid w:val="008221DD"/>
    <w:rsid w:val="008227D1"/>
    <w:rsid w:val="00822C0F"/>
    <w:rsid w:val="008234F0"/>
    <w:rsid w:val="00823EF2"/>
    <w:rsid w:val="00827593"/>
    <w:rsid w:val="0083209B"/>
    <w:rsid w:val="0083353D"/>
    <w:rsid w:val="00833A54"/>
    <w:rsid w:val="00836A9A"/>
    <w:rsid w:val="00836C0F"/>
    <w:rsid w:val="00837A9A"/>
    <w:rsid w:val="008401A1"/>
    <w:rsid w:val="0084477B"/>
    <w:rsid w:val="008447AB"/>
    <w:rsid w:val="00846ACF"/>
    <w:rsid w:val="00850C48"/>
    <w:rsid w:val="00853558"/>
    <w:rsid w:val="00853716"/>
    <w:rsid w:val="00853BB1"/>
    <w:rsid w:val="00854121"/>
    <w:rsid w:val="00854DA6"/>
    <w:rsid w:val="00856029"/>
    <w:rsid w:val="008617A1"/>
    <w:rsid w:val="00863B57"/>
    <w:rsid w:val="008652A2"/>
    <w:rsid w:val="0086668A"/>
    <w:rsid w:val="00867233"/>
    <w:rsid w:val="00867CAE"/>
    <w:rsid w:val="0087297D"/>
    <w:rsid w:val="00873FA0"/>
    <w:rsid w:val="008858D4"/>
    <w:rsid w:val="008875AE"/>
    <w:rsid w:val="00887F22"/>
    <w:rsid w:val="0089520D"/>
    <w:rsid w:val="00896741"/>
    <w:rsid w:val="00896DB4"/>
    <w:rsid w:val="008A0969"/>
    <w:rsid w:val="008A24D6"/>
    <w:rsid w:val="008B129B"/>
    <w:rsid w:val="008B355A"/>
    <w:rsid w:val="008B57BC"/>
    <w:rsid w:val="008C41F6"/>
    <w:rsid w:val="008C6D66"/>
    <w:rsid w:val="008C71D1"/>
    <w:rsid w:val="008D0EED"/>
    <w:rsid w:val="008D3573"/>
    <w:rsid w:val="008D41CA"/>
    <w:rsid w:val="008D5A2A"/>
    <w:rsid w:val="008E2047"/>
    <w:rsid w:val="008E2B90"/>
    <w:rsid w:val="008E6AB5"/>
    <w:rsid w:val="008E6F3A"/>
    <w:rsid w:val="008F1A98"/>
    <w:rsid w:val="008F1EFD"/>
    <w:rsid w:val="008F398F"/>
    <w:rsid w:val="008F4F8E"/>
    <w:rsid w:val="008F5629"/>
    <w:rsid w:val="008F593B"/>
    <w:rsid w:val="00902554"/>
    <w:rsid w:val="00902664"/>
    <w:rsid w:val="009063BF"/>
    <w:rsid w:val="00910585"/>
    <w:rsid w:val="0091120B"/>
    <w:rsid w:val="00911ED3"/>
    <w:rsid w:val="009120DA"/>
    <w:rsid w:val="009157A2"/>
    <w:rsid w:val="0091711A"/>
    <w:rsid w:val="00920501"/>
    <w:rsid w:val="00920D08"/>
    <w:rsid w:val="009219C3"/>
    <w:rsid w:val="00922156"/>
    <w:rsid w:val="009256AB"/>
    <w:rsid w:val="009274FC"/>
    <w:rsid w:val="00927F97"/>
    <w:rsid w:val="00930334"/>
    <w:rsid w:val="009321E1"/>
    <w:rsid w:val="00932DA9"/>
    <w:rsid w:val="00932FF1"/>
    <w:rsid w:val="0093490B"/>
    <w:rsid w:val="00937CB9"/>
    <w:rsid w:val="00940F52"/>
    <w:rsid w:val="00941E48"/>
    <w:rsid w:val="0094477D"/>
    <w:rsid w:val="00944AE3"/>
    <w:rsid w:val="0095103B"/>
    <w:rsid w:val="00953E27"/>
    <w:rsid w:val="009546A8"/>
    <w:rsid w:val="009660C1"/>
    <w:rsid w:val="00970522"/>
    <w:rsid w:val="00971EA3"/>
    <w:rsid w:val="0097334C"/>
    <w:rsid w:val="00974FDF"/>
    <w:rsid w:val="00976F42"/>
    <w:rsid w:val="00977745"/>
    <w:rsid w:val="00981436"/>
    <w:rsid w:val="00981807"/>
    <w:rsid w:val="00982451"/>
    <w:rsid w:val="00983FE6"/>
    <w:rsid w:val="009874BA"/>
    <w:rsid w:val="00990840"/>
    <w:rsid w:val="00991C98"/>
    <w:rsid w:val="00995616"/>
    <w:rsid w:val="009979F0"/>
    <w:rsid w:val="009A1117"/>
    <w:rsid w:val="009A128B"/>
    <w:rsid w:val="009A6AEB"/>
    <w:rsid w:val="009A6EEB"/>
    <w:rsid w:val="009A7542"/>
    <w:rsid w:val="009B1AFD"/>
    <w:rsid w:val="009B2D33"/>
    <w:rsid w:val="009B3572"/>
    <w:rsid w:val="009B7078"/>
    <w:rsid w:val="009C030E"/>
    <w:rsid w:val="009C0D18"/>
    <w:rsid w:val="009C417F"/>
    <w:rsid w:val="009C5571"/>
    <w:rsid w:val="009D106B"/>
    <w:rsid w:val="009D1A23"/>
    <w:rsid w:val="009D33CC"/>
    <w:rsid w:val="009D3F95"/>
    <w:rsid w:val="009E0D35"/>
    <w:rsid w:val="009E14E6"/>
    <w:rsid w:val="009E765E"/>
    <w:rsid w:val="009F0892"/>
    <w:rsid w:val="009F2C3C"/>
    <w:rsid w:val="009F5BB8"/>
    <w:rsid w:val="009F682F"/>
    <w:rsid w:val="009F6A3A"/>
    <w:rsid w:val="00A00692"/>
    <w:rsid w:val="00A0184A"/>
    <w:rsid w:val="00A051CF"/>
    <w:rsid w:val="00A0692F"/>
    <w:rsid w:val="00A0766D"/>
    <w:rsid w:val="00A10B21"/>
    <w:rsid w:val="00A13713"/>
    <w:rsid w:val="00A14992"/>
    <w:rsid w:val="00A15E57"/>
    <w:rsid w:val="00A202DC"/>
    <w:rsid w:val="00A214AE"/>
    <w:rsid w:val="00A21557"/>
    <w:rsid w:val="00A22C97"/>
    <w:rsid w:val="00A23530"/>
    <w:rsid w:val="00A260D0"/>
    <w:rsid w:val="00A26B81"/>
    <w:rsid w:val="00A3262F"/>
    <w:rsid w:val="00A337AA"/>
    <w:rsid w:val="00A34738"/>
    <w:rsid w:val="00A354D1"/>
    <w:rsid w:val="00A35A83"/>
    <w:rsid w:val="00A42FEA"/>
    <w:rsid w:val="00A43228"/>
    <w:rsid w:val="00A43C43"/>
    <w:rsid w:val="00A53CD6"/>
    <w:rsid w:val="00A564B5"/>
    <w:rsid w:val="00A56C3B"/>
    <w:rsid w:val="00A57369"/>
    <w:rsid w:val="00A576A2"/>
    <w:rsid w:val="00A64EBC"/>
    <w:rsid w:val="00A650F3"/>
    <w:rsid w:val="00A65F50"/>
    <w:rsid w:val="00A662D6"/>
    <w:rsid w:val="00A66862"/>
    <w:rsid w:val="00A66CCA"/>
    <w:rsid w:val="00A7193C"/>
    <w:rsid w:val="00A728D4"/>
    <w:rsid w:val="00A732CB"/>
    <w:rsid w:val="00A73A41"/>
    <w:rsid w:val="00A73B5E"/>
    <w:rsid w:val="00A7425C"/>
    <w:rsid w:val="00A805E4"/>
    <w:rsid w:val="00A85138"/>
    <w:rsid w:val="00A85160"/>
    <w:rsid w:val="00A86A3B"/>
    <w:rsid w:val="00A87930"/>
    <w:rsid w:val="00A95BA0"/>
    <w:rsid w:val="00A9729A"/>
    <w:rsid w:val="00A97F35"/>
    <w:rsid w:val="00AA60F1"/>
    <w:rsid w:val="00AB626B"/>
    <w:rsid w:val="00AB63E2"/>
    <w:rsid w:val="00AC1280"/>
    <w:rsid w:val="00AC24D0"/>
    <w:rsid w:val="00AC36B1"/>
    <w:rsid w:val="00AC39B6"/>
    <w:rsid w:val="00AD00C5"/>
    <w:rsid w:val="00AD2B57"/>
    <w:rsid w:val="00AD51FF"/>
    <w:rsid w:val="00AD5883"/>
    <w:rsid w:val="00AD6DF9"/>
    <w:rsid w:val="00AE14A6"/>
    <w:rsid w:val="00AE2923"/>
    <w:rsid w:val="00AE31F4"/>
    <w:rsid w:val="00AF2701"/>
    <w:rsid w:val="00AF5FAA"/>
    <w:rsid w:val="00AF6568"/>
    <w:rsid w:val="00B01CE6"/>
    <w:rsid w:val="00B03ED9"/>
    <w:rsid w:val="00B0452B"/>
    <w:rsid w:val="00B052D0"/>
    <w:rsid w:val="00B05470"/>
    <w:rsid w:val="00B064B7"/>
    <w:rsid w:val="00B07225"/>
    <w:rsid w:val="00B07465"/>
    <w:rsid w:val="00B1024E"/>
    <w:rsid w:val="00B10F37"/>
    <w:rsid w:val="00B122DA"/>
    <w:rsid w:val="00B14059"/>
    <w:rsid w:val="00B26DA6"/>
    <w:rsid w:val="00B359EC"/>
    <w:rsid w:val="00B36752"/>
    <w:rsid w:val="00B36932"/>
    <w:rsid w:val="00B403B8"/>
    <w:rsid w:val="00B41E29"/>
    <w:rsid w:val="00B4281E"/>
    <w:rsid w:val="00B43C08"/>
    <w:rsid w:val="00B4729A"/>
    <w:rsid w:val="00B50838"/>
    <w:rsid w:val="00B51B62"/>
    <w:rsid w:val="00B547CC"/>
    <w:rsid w:val="00B62A99"/>
    <w:rsid w:val="00B6465F"/>
    <w:rsid w:val="00B673E9"/>
    <w:rsid w:val="00B71E05"/>
    <w:rsid w:val="00B71E7C"/>
    <w:rsid w:val="00B72AD4"/>
    <w:rsid w:val="00B72F12"/>
    <w:rsid w:val="00B7542E"/>
    <w:rsid w:val="00B803D6"/>
    <w:rsid w:val="00B82300"/>
    <w:rsid w:val="00B8634C"/>
    <w:rsid w:val="00B907D1"/>
    <w:rsid w:val="00B910AA"/>
    <w:rsid w:val="00B93022"/>
    <w:rsid w:val="00B94AEB"/>
    <w:rsid w:val="00B95567"/>
    <w:rsid w:val="00B97302"/>
    <w:rsid w:val="00BA0A52"/>
    <w:rsid w:val="00BA1ADC"/>
    <w:rsid w:val="00BA5AAA"/>
    <w:rsid w:val="00BA5AB2"/>
    <w:rsid w:val="00BA6B52"/>
    <w:rsid w:val="00BB0908"/>
    <w:rsid w:val="00BB2524"/>
    <w:rsid w:val="00BC002B"/>
    <w:rsid w:val="00BC1646"/>
    <w:rsid w:val="00BC2373"/>
    <w:rsid w:val="00BC2DAB"/>
    <w:rsid w:val="00BC65B6"/>
    <w:rsid w:val="00BD072F"/>
    <w:rsid w:val="00BD5E85"/>
    <w:rsid w:val="00BD6005"/>
    <w:rsid w:val="00BD6B95"/>
    <w:rsid w:val="00BE2F11"/>
    <w:rsid w:val="00BE3457"/>
    <w:rsid w:val="00BE559D"/>
    <w:rsid w:val="00BE7533"/>
    <w:rsid w:val="00BE785A"/>
    <w:rsid w:val="00BF1EFA"/>
    <w:rsid w:val="00BF2B65"/>
    <w:rsid w:val="00BF5A7A"/>
    <w:rsid w:val="00BF6198"/>
    <w:rsid w:val="00BF7BA9"/>
    <w:rsid w:val="00C01DD6"/>
    <w:rsid w:val="00C044A9"/>
    <w:rsid w:val="00C049C0"/>
    <w:rsid w:val="00C06CCB"/>
    <w:rsid w:val="00C10AB3"/>
    <w:rsid w:val="00C117D5"/>
    <w:rsid w:val="00C1366D"/>
    <w:rsid w:val="00C136B6"/>
    <w:rsid w:val="00C20672"/>
    <w:rsid w:val="00C20B93"/>
    <w:rsid w:val="00C22DEC"/>
    <w:rsid w:val="00C265A0"/>
    <w:rsid w:val="00C26B7D"/>
    <w:rsid w:val="00C31307"/>
    <w:rsid w:val="00C32DFB"/>
    <w:rsid w:val="00C37DE5"/>
    <w:rsid w:val="00C40256"/>
    <w:rsid w:val="00C41473"/>
    <w:rsid w:val="00C417BA"/>
    <w:rsid w:val="00C44013"/>
    <w:rsid w:val="00C45DCC"/>
    <w:rsid w:val="00C51881"/>
    <w:rsid w:val="00C5211E"/>
    <w:rsid w:val="00C52A09"/>
    <w:rsid w:val="00C54A11"/>
    <w:rsid w:val="00C60A4E"/>
    <w:rsid w:val="00C60DAA"/>
    <w:rsid w:val="00C60F5C"/>
    <w:rsid w:val="00C647AA"/>
    <w:rsid w:val="00C70E1E"/>
    <w:rsid w:val="00C719B6"/>
    <w:rsid w:val="00C72428"/>
    <w:rsid w:val="00C72589"/>
    <w:rsid w:val="00C74394"/>
    <w:rsid w:val="00C74BF4"/>
    <w:rsid w:val="00C77AD1"/>
    <w:rsid w:val="00C83A2F"/>
    <w:rsid w:val="00C84FFC"/>
    <w:rsid w:val="00C86211"/>
    <w:rsid w:val="00C86F99"/>
    <w:rsid w:val="00C87941"/>
    <w:rsid w:val="00C91F9E"/>
    <w:rsid w:val="00C950AA"/>
    <w:rsid w:val="00C9549F"/>
    <w:rsid w:val="00CA46DF"/>
    <w:rsid w:val="00CA55EB"/>
    <w:rsid w:val="00CA56A3"/>
    <w:rsid w:val="00CB031A"/>
    <w:rsid w:val="00CB62B6"/>
    <w:rsid w:val="00CC4DA8"/>
    <w:rsid w:val="00CC5205"/>
    <w:rsid w:val="00CC5703"/>
    <w:rsid w:val="00CC5AB2"/>
    <w:rsid w:val="00CD09BC"/>
    <w:rsid w:val="00CD1474"/>
    <w:rsid w:val="00CD2A57"/>
    <w:rsid w:val="00CD3CF9"/>
    <w:rsid w:val="00CD709D"/>
    <w:rsid w:val="00CD7447"/>
    <w:rsid w:val="00CD77AF"/>
    <w:rsid w:val="00CD77C0"/>
    <w:rsid w:val="00CE182B"/>
    <w:rsid w:val="00CE2CB8"/>
    <w:rsid w:val="00CF0222"/>
    <w:rsid w:val="00CF1377"/>
    <w:rsid w:val="00CF269E"/>
    <w:rsid w:val="00CF286E"/>
    <w:rsid w:val="00CF45D6"/>
    <w:rsid w:val="00D00B8E"/>
    <w:rsid w:val="00D02D99"/>
    <w:rsid w:val="00D03AF5"/>
    <w:rsid w:val="00D03EAD"/>
    <w:rsid w:val="00D060B6"/>
    <w:rsid w:val="00D1324F"/>
    <w:rsid w:val="00D14BE1"/>
    <w:rsid w:val="00D15C72"/>
    <w:rsid w:val="00D16B9C"/>
    <w:rsid w:val="00D17291"/>
    <w:rsid w:val="00D20271"/>
    <w:rsid w:val="00D20779"/>
    <w:rsid w:val="00D20B5E"/>
    <w:rsid w:val="00D23ECD"/>
    <w:rsid w:val="00D27D0E"/>
    <w:rsid w:val="00D31F9D"/>
    <w:rsid w:val="00D324CC"/>
    <w:rsid w:val="00D37729"/>
    <w:rsid w:val="00D40351"/>
    <w:rsid w:val="00D40C59"/>
    <w:rsid w:val="00D44F94"/>
    <w:rsid w:val="00D45BD4"/>
    <w:rsid w:val="00D46592"/>
    <w:rsid w:val="00D47045"/>
    <w:rsid w:val="00D50158"/>
    <w:rsid w:val="00D51333"/>
    <w:rsid w:val="00D519F7"/>
    <w:rsid w:val="00D56D29"/>
    <w:rsid w:val="00D57FAC"/>
    <w:rsid w:val="00D61605"/>
    <w:rsid w:val="00D61BE6"/>
    <w:rsid w:val="00D62AB1"/>
    <w:rsid w:val="00D64933"/>
    <w:rsid w:val="00D64D50"/>
    <w:rsid w:val="00D6527A"/>
    <w:rsid w:val="00D658AA"/>
    <w:rsid w:val="00D6660F"/>
    <w:rsid w:val="00D729F7"/>
    <w:rsid w:val="00D735BE"/>
    <w:rsid w:val="00D73A10"/>
    <w:rsid w:val="00D76A2A"/>
    <w:rsid w:val="00D77498"/>
    <w:rsid w:val="00D82254"/>
    <w:rsid w:val="00D82BD6"/>
    <w:rsid w:val="00D8360A"/>
    <w:rsid w:val="00D83CA8"/>
    <w:rsid w:val="00D84318"/>
    <w:rsid w:val="00D8489B"/>
    <w:rsid w:val="00D85098"/>
    <w:rsid w:val="00D872EB"/>
    <w:rsid w:val="00D8731C"/>
    <w:rsid w:val="00D87C34"/>
    <w:rsid w:val="00D92006"/>
    <w:rsid w:val="00D93A15"/>
    <w:rsid w:val="00D97D73"/>
    <w:rsid w:val="00DA15CF"/>
    <w:rsid w:val="00DA278C"/>
    <w:rsid w:val="00DA475A"/>
    <w:rsid w:val="00DA4C77"/>
    <w:rsid w:val="00DA505D"/>
    <w:rsid w:val="00DA556C"/>
    <w:rsid w:val="00DA61B5"/>
    <w:rsid w:val="00DA6C94"/>
    <w:rsid w:val="00DA7173"/>
    <w:rsid w:val="00DB432B"/>
    <w:rsid w:val="00DB4B45"/>
    <w:rsid w:val="00DB5364"/>
    <w:rsid w:val="00DB6270"/>
    <w:rsid w:val="00DB64F0"/>
    <w:rsid w:val="00DB6F7E"/>
    <w:rsid w:val="00DC0833"/>
    <w:rsid w:val="00DC268F"/>
    <w:rsid w:val="00DD0EDE"/>
    <w:rsid w:val="00DD0F6A"/>
    <w:rsid w:val="00DD13E1"/>
    <w:rsid w:val="00DD1673"/>
    <w:rsid w:val="00DD3D37"/>
    <w:rsid w:val="00DD6B5C"/>
    <w:rsid w:val="00DE034B"/>
    <w:rsid w:val="00DE562C"/>
    <w:rsid w:val="00DF1F58"/>
    <w:rsid w:val="00DF2A67"/>
    <w:rsid w:val="00DF2BC7"/>
    <w:rsid w:val="00DF2F0B"/>
    <w:rsid w:val="00DF3322"/>
    <w:rsid w:val="00DF4070"/>
    <w:rsid w:val="00DF600E"/>
    <w:rsid w:val="00DF7063"/>
    <w:rsid w:val="00E0071B"/>
    <w:rsid w:val="00E05C92"/>
    <w:rsid w:val="00E07122"/>
    <w:rsid w:val="00E11285"/>
    <w:rsid w:val="00E13EAD"/>
    <w:rsid w:val="00E210E0"/>
    <w:rsid w:val="00E21545"/>
    <w:rsid w:val="00E216A5"/>
    <w:rsid w:val="00E26842"/>
    <w:rsid w:val="00E274E7"/>
    <w:rsid w:val="00E277D8"/>
    <w:rsid w:val="00E27D82"/>
    <w:rsid w:val="00E30FD4"/>
    <w:rsid w:val="00E3226F"/>
    <w:rsid w:val="00E33A06"/>
    <w:rsid w:val="00E35745"/>
    <w:rsid w:val="00E45B34"/>
    <w:rsid w:val="00E508FC"/>
    <w:rsid w:val="00E50C75"/>
    <w:rsid w:val="00E51725"/>
    <w:rsid w:val="00E539A7"/>
    <w:rsid w:val="00E54127"/>
    <w:rsid w:val="00E54D54"/>
    <w:rsid w:val="00E554EC"/>
    <w:rsid w:val="00E55795"/>
    <w:rsid w:val="00E62715"/>
    <w:rsid w:val="00E639A4"/>
    <w:rsid w:val="00E66C69"/>
    <w:rsid w:val="00E67E3A"/>
    <w:rsid w:val="00E736BD"/>
    <w:rsid w:val="00E74CF3"/>
    <w:rsid w:val="00E760BC"/>
    <w:rsid w:val="00E77B81"/>
    <w:rsid w:val="00E8204E"/>
    <w:rsid w:val="00E84909"/>
    <w:rsid w:val="00E87007"/>
    <w:rsid w:val="00E87841"/>
    <w:rsid w:val="00E87BC1"/>
    <w:rsid w:val="00E9346E"/>
    <w:rsid w:val="00E93C53"/>
    <w:rsid w:val="00EA02DA"/>
    <w:rsid w:val="00EA0C3C"/>
    <w:rsid w:val="00EA3B79"/>
    <w:rsid w:val="00EA3D16"/>
    <w:rsid w:val="00EA49BF"/>
    <w:rsid w:val="00EA4F3E"/>
    <w:rsid w:val="00EA6954"/>
    <w:rsid w:val="00EB1B55"/>
    <w:rsid w:val="00EB43EC"/>
    <w:rsid w:val="00EC1C09"/>
    <w:rsid w:val="00EC32C7"/>
    <w:rsid w:val="00EC3681"/>
    <w:rsid w:val="00EC3E39"/>
    <w:rsid w:val="00ED2E54"/>
    <w:rsid w:val="00ED47B9"/>
    <w:rsid w:val="00ED68C5"/>
    <w:rsid w:val="00EE4363"/>
    <w:rsid w:val="00EE47DD"/>
    <w:rsid w:val="00EE49CF"/>
    <w:rsid w:val="00EF06CA"/>
    <w:rsid w:val="00EF0CB4"/>
    <w:rsid w:val="00EF0CDD"/>
    <w:rsid w:val="00EF43EC"/>
    <w:rsid w:val="00EF45A0"/>
    <w:rsid w:val="00EF494B"/>
    <w:rsid w:val="00EF5D81"/>
    <w:rsid w:val="00EF5FC9"/>
    <w:rsid w:val="00EF6C17"/>
    <w:rsid w:val="00F0109A"/>
    <w:rsid w:val="00F02797"/>
    <w:rsid w:val="00F03446"/>
    <w:rsid w:val="00F0397F"/>
    <w:rsid w:val="00F0553E"/>
    <w:rsid w:val="00F06E1C"/>
    <w:rsid w:val="00F07BB2"/>
    <w:rsid w:val="00F119C6"/>
    <w:rsid w:val="00F12694"/>
    <w:rsid w:val="00F12DD5"/>
    <w:rsid w:val="00F13209"/>
    <w:rsid w:val="00F22231"/>
    <w:rsid w:val="00F25FD0"/>
    <w:rsid w:val="00F26522"/>
    <w:rsid w:val="00F278B9"/>
    <w:rsid w:val="00F278DB"/>
    <w:rsid w:val="00F331A1"/>
    <w:rsid w:val="00F34C5E"/>
    <w:rsid w:val="00F34E2A"/>
    <w:rsid w:val="00F354C0"/>
    <w:rsid w:val="00F35B32"/>
    <w:rsid w:val="00F405CC"/>
    <w:rsid w:val="00F43DA5"/>
    <w:rsid w:val="00F44A2F"/>
    <w:rsid w:val="00F44F4E"/>
    <w:rsid w:val="00F47317"/>
    <w:rsid w:val="00F4787E"/>
    <w:rsid w:val="00F47A20"/>
    <w:rsid w:val="00F509D0"/>
    <w:rsid w:val="00F51750"/>
    <w:rsid w:val="00F5495F"/>
    <w:rsid w:val="00F629DC"/>
    <w:rsid w:val="00F64EC6"/>
    <w:rsid w:val="00F66B80"/>
    <w:rsid w:val="00F679A3"/>
    <w:rsid w:val="00F70CA2"/>
    <w:rsid w:val="00F7172E"/>
    <w:rsid w:val="00F72821"/>
    <w:rsid w:val="00F738B4"/>
    <w:rsid w:val="00F747B7"/>
    <w:rsid w:val="00F74A08"/>
    <w:rsid w:val="00F82FD7"/>
    <w:rsid w:val="00F83426"/>
    <w:rsid w:val="00F83572"/>
    <w:rsid w:val="00F8485D"/>
    <w:rsid w:val="00F86B5B"/>
    <w:rsid w:val="00F90A9F"/>
    <w:rsid w:val="00F91760"/>
    <w:rsid w:val="00F94335"/>
    <w:rsid w:val="00F954FC"/>
    <w:rsid w:val="00F957A1"/>
    <w:rsid w:val="00F96C4D"/>
    <w:rsid w:val="00F971B9"/>
    <w:rsid w:val="00FA2AF6"/>
    <w:rsid w:val="00FA4B77"/>
    <w:rsid w:val="00FB404E"/>
    <w:rsid w:val="00FB4A9C"/>
    <w:rsid w:val="00FB64E1"/>
    <w:rsid w:val="00FB6939"/>
    <w:rsid w:val="00FB7952"/>
    <w:rsid w:val="00FC2889"/>
    <w:rsid w:val="00FC3BB5"/>
    <w:rsid w:val="00FC457B"/>
    <w:rsid w:val="00FC5486"/>
    <w:rsid w:val="00FD2713"/>
    <w:rsid w:val="00FD3ED3"/>
    <w:rsid w:val="00FD4F16"/>
    <w:rsid w:val="00FD6130"/>
    <w:rsid w:val="00FE14A1"/>
    <w:rsid w:val="00FE1E0E"/>
    <w:rsid w:val="00FE2FD6"/>
    <w:rsid w:val="00FE3303"/>
    <w:rsid w:val="00FE399B"/>
    <w:rsid w:val="00FE6B86"/>
    <w:rsid w:val="00FE7537"/>
    <w:rsid w:val="00FF4566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0762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07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07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076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0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810762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810762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10762"/>
    <w:rPr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basedOn w:val="3"/>
    <w:rsid w:val="00810762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32"/>
    <w:rsid w:val="00810762"/>
    <w:rPr>
      <w:sz w:val="27"/>
      <w:szCs w:val="27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810762"/>
    <w:rPr>
      <w:b/>
      <w:b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35pt">
    <w:name w:val="Основной текст (3) + 13;5 pt"/>
    <w:basedOn w:val="3"/>
    <w:rsid w:val="0081076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6"/>
    <w:rsid w:val="00810762"/>
    <w:rPr>
      <w:color w:val="000000"/>
      <w:spacing w:val="0"/>
      <w:w w:val="100"/>
      <w:position w:val="0"/>
      <w:sz w:val="27"/>
      <w:szCs w:val="27"/>
      <w:u w:val="single"/>
      <w:shd w:val="clear" w:color="auto" w:fill="FFFFFF"/>
    </w:rPr>
  </w:style>
  <w:style w:type="character" w:customStyle="1" w:styleId="24">
    <w:name w:val="Основной текст2"/>
    <w:basedOn w:val="a6"/>
    <w:rsid w:val="0081076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810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pt">
    <w:name w:val="Основной текст (4) + Полужирный;Интервал 0 pt"/>
    <w:basedOn w:val="a0"/>
    <w:rsid w:val="00810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5135pt">
    <w:name w:val="Основной текст (5) + 13;5 pt;Не полужирный"/>
    <w:basedOn w:val="a0"/>
    <w:rsid w:val="00810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 + Не полужирный"/>
    <w:basedOn w:val="a0"/>
    <w:rsid w:val="00810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125pt">
    <w:name w:val="Основной текст (5) + 12;5 pt;Не полужирный"/>
    <w:basedOn w:val="a0"/>
    <w:rsid w:val="00810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6">
    <w:name w:val="Основной текст (6)_"/>
    <w:basedOn w:val="a0"/>
    <w:link w:val="60"/>
    <w:rsid w:val="00810762"/>
    <w:rPr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10762"/>
    <w:rPr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81076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4pt">
    <w:name w:val="Основной текст + 13 pt;Курсив;Интервал 4 pt"/>
    <w:basedOn w:val="a6"/>
    <w:rsid w:val="00810762"/>
    <w:rPr>
      <w:i/>
      <w:iCs/>
      <w:color w:val="000000"/>
      <w:spacing w:val="8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810762"/>
    <w:rPr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10762"/>
    <w:rPr>
      <w:sz w:val="27"/>
      <w:szCs w:val="27"/>
      <w:shd w:val="clear" w:color="auto" w:fill="FFFFFF"/>
    </w:rPr>
  </w:style>
  <w:style w:type="character" w:customStyle="1" w:styleId="115pt0">
    <w:name w:val="Основной текст + 11;5 pt;Полужирный"/>
    <w:basedOn w:val="a6"/>
    <w:rsid w:val="00810762"/>
    <w:rPr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7">
    <w:name w:val="Колонтитул"/>
    <w:basedOn w:val="a0"/>
    <w:rsid w:val="0081076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ndara">
    <w:name w:val="Основной текст + Candara"/>
    <w:basedOn w:val="a6"/>
    <w:rsid w:val="00810762"/>
    <w:rPr>
      <w:rFonts w:ascii="Candara" w:eastAsia="Candara" w:hAnsi="Candara" w:cs="Candara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5pt">
    <w:name w:val="Основной текст + 8;5 pt;Малые прописные"/>
    <w:basedOn w:val="a6"/>
    <w:rsid w:val="00810762"/>
    <w:rPr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"/>
    <w:basedOn w:val="a6"/>
    <w:rsid w:val="00810762"/>
    <w:rPr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810762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810762"/>
    <w:pPr>
      <w:widowControl w:val="0"/>
      <w:shd w:val="clear" w:color="auto" w:fill="FFFFFF"/>
      <w:spacing w:after="540" w:line="269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2">
    <w:name w:val="Основной текст3"/>
    <w:basedOn w:val="a"/>
    <w:link w:val="a6"/>
    <w:rsid w:val="00810762"/>
    <w:pPr>
      <w:widowControl w:val="0"/>
      <w:shd w:val="clear" w:color="auto" w:fill="FFFFFF"/>
      <w:spacing w:before="540" w:line="6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810762"/>
    <w:pPr>
      <w:widowControl w:val="0"/>
      <w:shd w:val="clear" w:color="auto" w:fill="FFFFFF"/>
      <w:spacing w:before="360" w:after="6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810762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rsid w:val="00810762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8107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hl">
    <w:name w:val="hl"/>
    <w:basedOn w:val="a0"/>
    <w:rsid w:val="00810762"/>
  </w:style>
  <w:style w:type="character" w:customStyle="1" w:styleId="apple-converted-space">
    <w:name w:val="apple-converted-space"/>
    <w:basedOn w:val="a0"/>
    <w:rsid w:val="00810762"/>
  </w:style>
  <w:style w:type="paragraph" w:styleId="a8">
    <w:name w:val="header"/>
    <w:basedOn w:val="a"/>
    <w:link w:val="a9"/>
    <w:uiPriority w:val="99"/>
    <w:semiHidden/>
    <w:unhideWhenUsed/>
    <w:rsid w:val="008107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07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810762"/>
    <w:rPr>
      <w:rFonts w:ascii="Courier New" w:eastAsia="Times New Roman" w:hAnsi="Courier New" w:cs="Courier New"/>
      <w:sz w:val="20"/>
      <w:szCs w:val="20"/>
    </w:rPr>
  </w:style>
  <w:style w:type="character" w:customStyle="1" w:styleId="c2">
    <w:name w:val="c2"/>
    <w:basedOn w:val="a0"/>
    <w:rsid w:val="00810762"/>
  </w:style>
  <w:style w:type="character" w:customStyle="1" w:styleId="10">
    <w:name w:val="Заголовок 1 Знак"/>
    <w:basedOn w:val="a0"/>
    <w:link w:val="1"/>
    <w:uiPriority w:val="9"/>
    <w:rsid w:val="00F02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0762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07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07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076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0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810762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810762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10762"/>
    <w:rPr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basedOn w:val="3"/>
    <w:rsid w:val="00810762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32"/>
    <w:rsid w:val="00810762"/>
    <w:rPr>
      <w:sz w:val="27"/>
      <w:szCs w:val="27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810762"/>
    <w:rPr>
      <w:b/>
      <w:b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35pt">
    <w:name w:val="Основной текст (3) + 13;5 pt"/>
    <w:basedOn w:val="3"/>
    <w:rsid w:val="0081076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6"/>
    <w:rsid w:val="00810762"/>
    <w:rPr>
      <w:color w:val="000000"/>
      <w:spacing w:val="0"/>
      <w:w w:val="100"/>
      <w:position w:val="0"/>
      <w:sz w:val="27"/>
      <w:szCs w:val="27"/>
      <w:u w:val="single"/>
      <w:shd w:val="clear" w:color="auto" w:fill="FFFFFF"/>
    </w:rPr>
  </w:style>
  <w:style w:type="character" w:customStyle="1" w:styleId="24">
    <w:name w:val="Основной текст2"/>
    <w:basedOn w:val="a6"/>
    <w:rsid w:val="0081076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810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pt">
    <w:name w:val="Основной текст (4) + Полужирный;Интервал 0 pt"/>
    <w:basedOn w:val="a0"/>
    <w:rsid w:val="00810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5135pt">
    <w:name w:val="Основной текст (5) + 13;5 pt;Не полужирный"/>
    <w:basedOn w:val="a0"/>
    <w:rsid w:val="00810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 + Не полужирный"/>
    <w:basedOn w:val="a0"/>
    <w:rsid w:val="00810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125pt">
    <w:name w:val="Основной текст (5) + 12;5 pt;Не полужирный"/>
    <w:basedOn w:val="a0"/>
    <w:rsid w:val="00810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6">
    <w:name w:val="Основной текст (6)_"/>
    <w:basedOn w:val="a0"/>
    <w:link w:val="60"/>
    <w:rsid w:val="00810762"/>
    <w:rPr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10762"/>
    <w:rPr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81076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4pt">
    <w:name w:val="Основной текст + 13 pt;Курсив;Интервал 4 pt"/>
    <w:basedOn w:val="a6"/>
    <w:rsid w:val="00810762"/>
    <w:rPr>
      <w:i/>
      <w:iCs/>
      <w:color w:val="000000"/>
      <w:spacing w:val="8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810762"/>
    <w:rPr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10762"/>
    <w:rPr>
      <w:sz w:val="27"/>
      <w:szCs w:val="27"/>
      <w:shd w:val="clear" w:color="auto" w:fill="FFFFFF"/>
    </w:rPr>
  </w:style>
  <w:style w:type="character" w:customStyle="1" w:styleId="115pt0">
    <w:name w:val="Основной текст + 11;5 pt;Полужирный"/>
    <w:basedOn w:val="a6"/>
    <w:rsid w:val="00810762"/>
    <w:rPr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7">
    <w:name w:val="Колонтитул"/>
    <w:basedOn w:val="a0"/>
    <w:rsid w:val="0081076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ndara">
    <w:name w:val="Основной текст + Candara"/>
    <w:basedOn w:val="a6"/>
    <w:rsid w:val="00810762"/>
    <w:rPr>
      <w:rFonts w:ascii="Candara" w:eastAsia="Candara" w:hAnsi="Candara" w:cs="Candara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5pt">
    <w:name w:val="Основной текст + 8;5 pt;Малые прописные"/>
    <w:basedOn w:val="a6"/>
    <w:rsid w:val="00810762"/>
    <w:rPr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"/>
    <w:basedOn w:val="a6"/>
    <w:rsid w:val="00810762"/>
    <w:rPr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810762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810762"/>
    <w:pPr>
      <w:widowControl w:val="0"/>
      <w:shd w:val="clear" w:color="auto" w:fill="FFFFFF"/>
      <w:spacing w:after="540" w:line="269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2">
    <w:name w:val="Основной текст3"/>
    <w:basedOn w:val="a"/>
    <w:link w:val="a6"/>
    <w:rsid w:val="00810762"/>
    <w:pPr>
      <w:widowControl w:val="0"/>
      <w:shd w:val="clear" w:color="auto" w:fill="FFFFFF"/>
      <w:spacing w:before="540" w:line="6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810762"/>
    <w:pPr>
      <w:widowControl w:val="0"/>
      <w:shd w:val="clear" w:color="auto" w:fill="FFFFFF"/>
      <w:spacing w:before="360" w:after="6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810762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rsid w:val="00810762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8107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hl">
    <w:name w:val="hl"/>
    <w:basedOn w:val="a0"/>
    <w:rsid w:val="00810762"/>
  </w:style>
  <w:style w:type="character" w:customStyle="1" w:styleId="apple-converted-space">
    <w:name w:val="apple-converted-space"/>
    <w:basedOn w:val="a0"/>
    <w:rsid w:val="00810762"/>
  </w:style>
  <w:style w:type="paragraph" w:styleId="a8">
    <w:name w:val="header"/>
    <w:basedOn w:val="a"/>
    <w:link w:val="a9"/>
    <w:uiPriority w:val="99"/>
    <w:semiHidden/>
    <w:unhideWhenUsed/>
    <w:rsid w:val="008107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07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810762"/>
    <w:rPr>
      <w:rFonts w:ascii="Courier New" w:eastAsia="Times New Roman" w:hAnsi="Courier New" w:cs="Courier New"/>
      <w:sz w:val="20"/>
      <w:szCs w:val="20"/>
    </w:rPr>
  </w:style>
  <w:style w:type="character" w:customStyle="1" w:styleId="c2">
    <w:name w:val="c2"/>
    <w:basedOn w:val="a0"/>
    <w:rsid w:val="00810762"/>
  </w:style>
  <w:style w:type="character" w:customStyle="1" w:styleId="10">
    <w:name w:val="Заголовок 1 Знак"/>
    <w:basedOn w:val="a0"/>
    <w:link w:val="1"/>
    <w:uiPriority w:val="9"/>
    <w:rsid w:val="00F02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77B00-06E1-485C-8D86-A091BB8C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131</dc:creator>
  <cp:lastModifiedBy>Стрельская</cp:lastModifiedBy>
  <cp:revision>7</cp:revision>
  <dcterms:created xsi:type="dcterms:W3CDTF">2017-06-06T16:59:00Z</dcterms:created>
  <dcterms:modified xsi:type="dcterms:W3CDTF">2017-08-16T08:50:00Z</dcterms:modified>
</cp:coreProperties>
</file>